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0C579" w14:textId="77777777" w:rsidR="005E5722" w:rsidRDefault="005E5722" w:rsidP="005E5722">
      <w:pPr>
        <w:tabs>
          <w:tab w:val="left" w:pos="1701"/>
        </w:tabs>
        <w:jc w:val="center"/>
        <w:rPr>
          <w:b/>
          <w:bCs/>
          <w:u w:val="single"/>
        </w:rPr>
      </w:pPr>
    </w:p>
    <w:p w14:paraId="79A5CFD0" w14:textId="6C73C95D" w:rsidR="005E5722" w:rsidRDefault="005E5722" w:rsidP="005E5722">
      <w:pPr>
        <w:tabs>
          <w:tab w:val="left" w:pos="1701"/>
        </w:tabs>
        <w:jc w:val="center"/>
        <w:rPr>
          <w:b/>
          <w:bCs/>
          <w:u w:val="single"/>
        </w:rPr>
      </w:pPr>
    </w:p>
    <w:p w14:paraId="21149550" w14:textId="12E66804" w:rsidR="005E5722" w:rsidRPr="005E5722" w:rsidRDefault="00D42E2F" w:rsidP="005E5722">
      <w:pPr>
        <w:tabs>
          <w:tab w:val="left" w:pos="1701"/>
        </w:tabs>
        <w:jc w:val="center"/>
        <w:rPr>
          <w:b/>
          <w:bCs/>
          <w:u w:val="single"/>
        </w:rPr>
      </w:pPr>
      <w:r w:rsidRPr="005E5722">
        <w:rPr>
          <w:b/>
          <w:bCs/>
          <w:u w:val="single"/>
        </w:rPr>
        <w:t xml:space="preserve">Year </w:t>
      </w:r>
      <w:r w:rsidR="00556CA0">
        <w:rPr>
          <w:b/>
          <w:bCs/>
          <w:u w:val="single"/>
        </w:rPr>
        <w:t>4</w:t>
      </w:r>
      <w:r w:rsidR="005E5722" w:rsidRPr="005E5722">
        <w:rPr>
          <w:b/>
          <w:bCs/>
          <w:u w:val="single"/>
        </w:rPr>
        <w:t xml:space="preserve"> </w:t>
      </w:r>
      <w:r w:rsidR="00556CA0">
        <w:rPr>
          <w:b/>
          <w:bCs/>
          <w:u w:val="single"/>
        </w:rPr>
        <w:t>Chameleons 202</w:t>
      </w:r>
      <w:r w:rsidR="001229AF">
        <w:rPr>
          <w:b/>
          <w:bCs/>
          <w:u w:val="single"/>
        </w:rPr>
        <w:t>6</w:t>
      </w:r>
      <w:r w:rsidR="00556CA0">
        <w:rPr>
          <w:b/>
          <w:bCs/>
          <w:u w:val="single"/>
        </w:rPr>
        <w:t>-202</w:t>
      </w:r>
      <w:r w:rsidR="001229AF">
        <w:rPr>
          <w:b/>
          <w:bCs/>
          <w:u w:val="single"/>
        </w:rPr>
        <w:t>7</w:t>
      </w:r>
    </w:p>
    <w:tbl>
      <w:tblPr>
        <w:tblStyle w:val="TableGrid"/>
        <w:tblW w:w="15026" w:type="dxa"/>
        <w:tblInd w:w="-714" w:type="dxa"/>
        <w:tblLook w:val="04A0" w:firstRow="1" w:lastRow="0" w:firstColumn="1" w:lastColumn="0" w:noHBand="0" w:noVBand="1"/>
      </w:tblPr>
      <w:tblGrid>
        <w:gridCol w:w="2267"/>
        <w:gridCol w:w="2428"/>
        <w:gridCol w:w="1992"/>
        <w:gridCol w:w="1992"/>
        <w:gridCol w:w="1996"/>
        <w:gridCol w:w="1993"/>
        <w:gridCol w:w="2358"/>
      </w:tblGrid>
      <w:tr w:rsidR="00440F2B" w14:paraId="53413C37" w14:textId="77777777" w:rsidTr="00842DC1">
        <w:tc>
          <w:tcPr>
            <w:tcW w:w="2267" w:type="dxa"/>
          </w:tcPr>
          <w:p w14:paraId="3647D4D6" w14:textId="77777777" w:rsidR="00440F2B" w:rsidRDefault="00440F2B"/>
        </w:tc>
        <w:tc>
          <w:tcPr>
            <w:tcW w:w="2428" w:type="dxa"/>
          </w:tcPr>
          <w:p w14:paraId="7CBCEA68" w14:textId="1DB57107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1</w:t>
            </w:r>
            <w:r w:rsidR="00996164">
              <w:rPr>
                <w:b/>
              </w:rPr>
              <w:t xml:space="preserve"> </w:t>
            </w:r>
            <w:r w:rsidR="006D2C74">
              <w:rPr>
                <w:b/>
              </w:rPr>
              <w:t xml:space="preserve"> </w:t>
            </w:r>
            <w:r w:rsidR="00EF2E68">
              <w:rPr>
                <w:b/>
              </w:rPr>
              <w:t>(8 weeks)</w:t>
            </w:r>
          </w:p>
        </w:tc>
        <w:tc>
          <w:tcPr>
            <w:tcW w:w="1992" w:type="dxa"/>
          </w:tcPr>
          <w:p w14:paraId="7679A1B9" w14:textId="7F027567" w:rsidR="00440F2B" w:rsidRDefault="00440F2B">
            <w:pPr>
              <w:rPr>
                <w:b/>
              </w:rPr>
            </w:pPr>
            <w:r w:rsidRPr="00B35DEE">
              <w:rPr>
                <w:b/>
              </w:rPr>
              <w:t>Term 2</w:t>
            </w:r>
            <w:r w:rsidR="006D2C74">
              <w:rPr>
                <w:b/>
              </w:rPr>
              <w:t xml:space="preserve"> </w:t>
            </w:r>
            <w:r w:rsidR="00EF2E68">
              <w:rPr>
                <w:b/>
              </w:rPr>
              <w:t>(7 weeks)</w:t>
            </w:r>
          </w:p>
          <w:p w14:paraId="333E1F7B" w14:textId="77777777" w:rsidR="00276874" w:rsidRPr="00B35DEE" w:rsidRDefault="00276874">
            <w:pPr>
              <w:rPr>
                <w:b/>
              </w:rPr>
            </w:pPr>
          </w:p>
        </w:tc>
        <w:tc>
          <w:tcPr>
            <w:tcW w:w="1992" w:type="dxa"/>
          </w:tcPr>
          <w:p w14:paraId="714A9376" w14:textId="1F154021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3</w:t>
            </w:r>
            <w:r w:rsidR="006D2C74">
              <w:rPr>
                <w:b/>
              </w:rPr>
              <w:t xml:space="preserve"> (</w:t>
            </w:r>
            <w:r w:rsidR="00EF2E68">
              <w:rPr>
                <w:b/>
              </w:rPr>
              <w:t xml:space="preserve">6 </w:t>
            </w:r>
            <w:r w:rsidR="001E1A68">
              <w:rPr>
                <w:b/>
              </w:rPr>
              <w:t>weeks</w:t>
            </w:r>
            <w:r w:rsidR="006D2C74">
              <w:rPr>
                <w:b/>
              </w:rPr>
              <w:t xml:space="preserve">) </w:t>
            </w:r>
          </w:p>
        </w:tc>
        <w:tc>
          <w:tcPr>
            <w:tcW w:w="1996" w:type="dxa"/>
          </w:tcPr>
          <w:p w14:paraId="550817A4" w14:textId="77777777" w:rsidR="00440F2B" w:rsidRPr="00B35DEE" w:rsidRDefault="00440F2B" w:rsidP="00295046">
            <w:pPr>
              <w:rPr>
                <w:b/>
              </w:rPr>
            </w:pPr>
            <w:r w:rsidRPr="00B35DEE">
              <w:rPr>
                <w:b/>
              </w:rPr>
              <w:t>Term 4</w:t>
            </w:r>
            <w:r w:rsidR="006D2C74">
              <w:rPr>
                <w:b/>
              </w:rPr>
              <w:t xml:space="preserve"> (6</w:t>
            </w:r>
            <w:r w:rsidR="001E1A68">
              <w:rPr>
                <w:b/>
              </w:rPr>
              <w:t xml:space="preserve"> weeks</w:t>
            </w:r>
            <w:r w:rsidR="006D2C74">
              <w:rPr>
                <w:b/>
              </w:rPr>
              <w:t>)</w:t>
            </w:r>
            <w:r w:rsidR="006D40D4" w:rsidRPr="00DC0C2F">
              <w:rPr>
                <w:b/>
                <w:color w:val="CC00CC"/>
              </w:rPr>
              <w:t xml:space="preserve"> </w:t>
            </w:r>
          </w:p>
        </w:tc>
        <w:tc>
          <w:tcPr>
            <w:tcW w:w="1993" w:type="dxa"/>
          </w:tcPr>
          <w:p w14:paraId="327FDF7F" w14:textId="21C44F68" w:rsidR="00440F2B" w:rsidRDefault="00440F2B">
            <w:pPr>
              <w:rPr>
                <w:b/>
              </w:rPr>
            </w:pPr>
            <w:r w:rsidRPr="00B35DEE">
              <w:rPr>
                <w:b/>
              </w:rPr>
              <w:t>Term 5</w:t>
            </w:r>
            <w:r w:rsidR="006D36E4">
              <w:rPr>
                <w:b/>
              </w:rPr>
              <w:t xml:space="preserve"> (</w:t>
            </w:r>
            <w:r w:rsidR="00EF2E68">
              <w:rPr>
                <w:b/>
              </w:rPr>
              <w:t>5</w:t>
            </w:r>
            <w:r w:rsidR="001E1A68">
              <w:rPr>
                <w:b/>
              </w:rPr>
              <w:t xml:space="preserve"> weeks</w:t>
            </w:r>
            <w:r w:rsidR="006D2C74">
              <w:rPr>
                <w:b/>
              </w:rPr>
              <w:t xml:space="preserve">) </w:t>
            </w:r>
          </w:p>
          <w:p w14:paraId="6EADDAB5" w14:textId="5387D079" w:rsidR="00DC0C2F" w:rsidRPr="00B35DEE" w:rsidRDefault="00DC0C2F">
            <w:pPr>
              <w:rPr>
                <w:b/>
              </w:rPr>
            </w:pPr>
          </w:p>
        </w:tc>
        <w:tc>
          <w:tcPr>
            <w:tcW w:w="2358" w:type="dxa"/>
          </w:tcPr>
          <w:p w14:paraId="1EAC4E36" w14:textId="647E3898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6</w:t>
            </w:r>
            <w:r w:rsidR="006D2C74">
              <w:rPr>
                <w:b/>
              </w:rPr>
              <w:t xml:space="preserve"> (7</w:t>
            </w:r>
            <w:r w:rsidR="00852710">
              <w:rPr>
                <w:b/>
              </w:rPr>
              <w:t xml:space="preserve">.2 </w:t>
            </w:r>
            <w:r w:rsidR="001E1A68">
              <w:rPr>
                <w:b/>
              </w:rPr>
              <w:t>weeks</w:t>
            </w:r>
            <w:r w:rsidR="006D2C74">
              <w:rPr>
                <w:b/>
              </w:rPr>
              <w:t>)</w:t>
            </w:r>
          </w:p>
        </w:tc>
      </w:tr>
      <w:tr w:rsidR="00704073" w14:paraId="4B68E17E" w14:textId="77777777" w:rsidTr="00704073">
        <w:trPr>
          <w:trHeight w:val="1349"/>
        </w:trPr>
        <w:tc>
          <w:tcPr>
            <w:tcW w:w="2267" w:type="dxa"/>
          </w:tcPr>
          <w:p w14:paraId="08AFF894" w14:textId="77777777" w:rsidR="00704073" w:rsidRPr="00B35DEE" w:rsidRDefault="00704073" w:rsidP="00704073">
            <w:pPr>
              <w:rPr>
                <w:b/>
              </w:rPr>
            </w:pPr>
            <w:r w:rsidRPr="00B35DEE">
              <w:rPr>
                <w:b/>
              </w:rPr>
              <w:t>English</w:t>
            </w:r>
          </w:p>
        </w:tc>
        <w:tc>
          <w:tcPr>
            <w:tcW w:w="2428" w:type="dxa"/>
          </w:tcPr>
          <w:p w14:paraId="6EEBDA2F" w14:textId="77777777" w:rsidR="00704073" w:rsidRPr="00704073" w:rsidRDefault="00704073" w:rsidP="00704073">
            <w:pPr>
              <w:rPr>
                <w:sz w:val="20"/>
                <w:szCs w:val="20"/>
              </w:rPr>
            </w:pPr>
            <w:r w:rsidRPr="00704073">
              <w:rPr>
                <w:sz w:val="20"/>
                <w:szCs w:val="20"/>
              </w:rPr>
              <w:t>“Wolves in the Wall”</w:t>
            </w:r>
          </w:p>
          <w:p w14:paraId="691E3721" w14:textId="77777777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68FF0A78" w14:textId="7AED18F5" w:rsidR="00704073" w:rsidRPr="00704073" w:rsidRDefault="00421242" w:rsidP="00704073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23EE099" wp14:editId="1DA8C7C4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163195</wp:posOffset>
                  </wp:positionV>
                  <wp:extent cx="680085" cy="754380"/>
                  <wp:effectExtent l="0" t="0" r="5715" b="7620"/>
                  <wp:wrapSquare wrapText="bothSides"/>
                  <wp:docPr id="14" name="Picture 1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085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73A11C58" wp14:editId="24190717">
                  <wp:simplePos x="0" y="0"/>
                  <wp:positionH relativeFrom="column">
                    <wp:posOffset>729615</wp:posOffset>
                  </wp:positionH>
                  <wp:positionV relativeFrom="paragraph">
                    <wp:posOffset>140335</wp:posOffset>
                  </wp:positionV>
                  <wp:extent cx="688340" cy="784860"/>
                  <wp:effectExtent l="0" t="0" r="0" b="0"/>
                  <wp:wrapSquare wrapText="bothSides"/>
                  <wp:docPr id="1059375088" name="Picture 1059375088" descr="FArTHER by Grahame Baker-Smith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rTHER by Grahame Baker-Smith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34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073" w:rsidRPr="00704073">
              <w:rPr>
                <w:sz w:val="20"/>
                <w:szCs w:val="20"/>
              </w:rPr>
              <w:t>“Farther”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1992" w:type="dxa"/>
          </w:tcPr>
          <w:p w14:paraId="38FD9F40" w14:textId="77777777" w:rsidR="00704073" w:rsidRPr="00704073" w:rsidRDefault="00704073" w:rsidP="00704073">
            <w:pPr>
              <w:rPr>
                <w:sz w:val="20"/>
                <w:szCs w:val="20"/>
              </w:rPr>
            </w:pPr>
            <w:r w:rsidRPr="00704073">
              <w:rPr>
                <w:sz w:val="20"/>
                <w:szCs w:val="20"/>
              </w:rPr>
              <w:t>“Kate On The Case”</w:t>
            </w:r>
          </w:p>
          <w:p w14:paraId="4785B278" w14:textId="078E1338" w:rsidR="00704073" w:rsidRPr="00704073" w:rsidRDefault="00421242" w:rsidP="00704073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67A1D51" wp14:editId="70840D6E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163195</wp:posOffset>
                  </wp:positionV>
                  <wp:extent cx="640080" cy="906780"/>
                  <wp:effectExtent l="0" t="0" r="7620" b="7620"/>
                  <wp:wrapTopAndBottom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90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B4186DF" w14:textId="7A3E0974" w:rsidR="00704073" w:rsidRPr="00704073" w:rsidRDefault="00704073" w:rsidP="00704073">
            <w:pPr>
              <w:rPr>
                <w:sz w:val="20"/>
                <w:szCs w:val="20"/>
              </w:rPr>
            </w:pPr>
          </w:p>
        </w:tc>
        <w:tc>
          <w:tcPr>
            <w:tcW w:w="1992" w:type="dxa"/>
          </w:tcPr>
          <w:p w14:paraId="24806D3D" w14:textId="77777777" w:rsidR="00E36D07" w:rsidRPr="00704073" w:rsidRDefault="00E36D07" w:rsidP="00E36D07">
            <w:pPr>
              <w:rPr>
                <w:sz w:val="20"/>
                <w:szCs w:val="20"/>
              </w:rPr>
            </w:pPr>
            <w:r w:rsidRPr="00704073">
              <w:rPr>
                <w:sz w:val="20"/>
                <w:szCs w:val="20"/>
              </w:rPr>
              <w:t>“Big, Bad Wolf Investigates Fairy Tales”</w:t>
            </w:r>
          </w:p>
          <w:p w14:paraId="3BDFD45B" w14:textId="6DEB7B46" w:rsidR="00704073" w:rsidRPr="00704073" w:rsidRDefault="00E36D07" w:rsidP="00E36D07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DE51C85" wp14:editId="59841054">
                  <wp:extent cx="899797" cy="907472"/>
                  <wp:effectExtent l="0" t="0" r="0" b="6985"/>
                  <wp:docPr id="6" name="Picture 5" descr="Big Bad Wolf Investigates Fairy Tales: Fact-checking your favourit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Big Bad Wolf Investigates Fairy Tales: Fact-checking your favourit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725" cy="929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6" w:type="dxa"/>
          </w:tcPr>
          <w:p w14:paraId="43FC985D" w14:textId="56054706" w:rsidR="00E36D07" w:rsidRDefault="00E36D07" w:rsidP="00E36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  <w:r w:rsidRPr="00EA4B82">
              <w:rPr>
                <w:sz w:val="20"/>
                <w:szCs w:val="20"/>
              </w:rPr>
              <w:t>The Lion, the Witch and the Wardrobe</w:t>
            </w:r>
            <w:r>
              <w:rPr>
                <w:sz w:val="20"/>
                <w:szCs w:val="20"/>
              </w:rPr>
              <w:t>”</w:t>
            </w:r>
          </w:p>
          <w:p w14:paraId="5DE6ADDA" w14:textId="16BE7AF9" w:rsidR="00E36D07" w:rsidRPr="00704073" w:rsidRDefault="00E36D07" w:rsidP="00E36D07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48BB9ED" wp14:editId="23829822">
                  <wp:extent cx="699654" cy="955347"/>
                  <wp:effectExtent l="0" t="0" r="5715" b="0"/>
                  <wp:docPr id="535767025" name="Picture 1" descr="The Lion, The Witch And The Wardrobe: Book 2 in The Classic Childrens Fantasy Adventure Series (The Chronicles Of Narnia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Lion, The Witch And The Wardrobe: Book 2 in The Classic Childrens Fantasy Adventure Series (The Chronicles Of Narnia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123" cy="9600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073">
              <w:rPr>
                <w:sz w:val="20"/>
                <w:szCs w:val="20"/>
              </w:rPr>
              <w:t xml:space="preserve"> </w:t>
            </w:r>
          </w:p>
          <w:p w14:paraId="14E27B81" w14:textId="11B72A93" w:rsidR="00B57B89" w:rsidRPr="00704073" w:rsidRDefault="00B57B89" w:rsidP="00B57B89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14:paraId="4FA8D28A" w14:textId="4A7FBB4C" w:rsidR="000C49DE" w:rsidRPr="00704073" w:rsidRDefault="000C49DE" w:rsidP="00704073">
            <w:pPr>
              <w:rPr>
                <w:sz w:val="20"/>
                <w:szCs w:val="20"/>
              </w:rPr>
            </w:pPr>
            <w:r>
              <w:rPr>
                <w:rFonts w:cs="Arial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8480" behindDoc="0" locked="0" layoutInCell="1" allowOverlap="1" wp14:anchorId="6123A135" wp14:editId="01CF84D4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207645</wp:posOffset>
                  </wp:positionV>
                  <wp:extent cx="727075" cy="1101090"/>
                  <wp:effectExtent l="0" t="0" r="0" b="3810"/>
                  <wp:wrapSquare wrapText="bothSides"/>
                  <wp:docPr id="117721694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1101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073" w:rsidRPr="00704073">
              <w:rPr>
                <w:sz w:val="20"/>
                <w:szCs w:val="20"/>
              </w:rPr>
              <w:t>“Kaspar”</w:t>
            </w:r>
          </w:p>
        </w:tc>
        <w:tc>
          <w:tcPr>
            <w:tcW w:w="2358" w:type="dxa"/>
          </w:tcPr>
          <w:p w14:paraId="7EE11304" w14:textId="77777777" w:rsidR="00704073" w:rsidRPr="00704073" w:rsidRDefault="00704073" w:rsidP="00704073">
            <w:pPr>
              <w:rPr>
                <w:sz w:val="20"/>
                <w:szCs w:val="20"/>
              </w:rPr>
            </w:pPr>
            <w:r w:rsidRPr="00704073">
              <w:rPr>
                <w:sz w:val="20"/>
                <w:szCs w:val="20"/>
              </w:rPr>
              <w:t>“Kensuke’s Kingdom”</w:t>
            </w:r>
          </w:p>
          <w:p w14:paraId="1BA379C4" w14:textId="20992B85" w:rsidR="00704073" w:rsidRPr="00704073" w:rsidRDefault="000C49DE" w:rsidP="00704073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0DA57AD6" wp14:editId="58F43628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59055</wp:posOffset>
                  </wp:positionV>
                  <wp:extent cx="714375" cy="1109345"/>
                  <wp:effectExtent l="0" t="0" r="9525" b="0"/>
                  <wp:wrapSquare wrapText="bothSides"/>
                  <wp:docPr id="19" name="Picture 1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109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9830AAC" w14:textId="28687E2C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633D6AB5" w14:textId="3B28A044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4633961E" w14:textId="77777777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4412DA1C" w14:textId="77777777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1AA1C756" w14:textId="40AE6EE5" w:rsidR="00704073" w:rsidRPr="00704073" w:rsidRDefault="00704073" w:rsidP="00704073">
            <w:pPr>
              <w:rPr>
                <w:sz w:val="20"/>
                <w:szCs w:val="20"/>
              </w:rPr>
            </w:pPr>
          </w:p>
        </w:tc>
      </w:tr>
      <w:tr w:rsidR="00EA4B82" w:rsidRPr="00EC2114" w14:paraId="239D31B9" w14:textId="77777777" w:rsidTr="00EA4B82">
        <w:trPr>
          <w:trHeight w:val="572"/>
        </w:trPr>
        <w:tc>
          <w:tcPr>
            <w:tcW w:w="2267" w:type="dxa"/>
          </w:tcPr>
          <w:p w14:paraId="7E25379D" w14:textId="2E16EAA6" w:rsidR="00EA4B82" w:rsidRPr="00EC2114" w:rsidRDefault="00EA4B82" w:rsidP="00704073">
            <w:pPr>
              <w:rPr>
                <w:b/>
              </w:rPr>
            </w:pPr>
            <w:r w:rsidRPr="00EC2114">
              <w:rPr>
                <w:b/>
              </w:rPr>
              <w:t>Changes made to English</w:t>
            </w:r>
          </w:p>
        </w:tc>
        <w:tc>
          <w:tcPr>
            <w:tcW w:w="2428" w:type="dxa"/>
          </w:tcPr>
          <w:p w14:paraId="74D37DE4" w14:textId="77777777" w:rsidR="00EA4B82" w:rsidRPr="00EC2114" w:rsidRDefault="00EA4B82" w:rsidP="00704073">
            <w:pPr>
              <w:rPr>
                <w:sz w:val="20"/>
                <w:szCs w:val="20"/>
              </w:rPr>
            </w:pPr>
          </w:p>
        </w:tc>
        <w:tc>
          <w:tcPr>
            <w:tcW w:w="1992" w:type="dxa"/>
          </w:tcPr>
          <w:p w14:paraId="70917768" w14:textId="77777777" w:rsidR="00EA4B82" w:rsidRPr="00EC2114" w:rsidRDefault="00EA4B82" w:rsidP="00704073">
            <w:pPr>
              <w:rPr>
                <w:sz w:val="20"/>
                <w:szCs w:val="20"/>
              </w:rPr>
            </w:pPr>
          </w:p>
        </w:tc>
        <w:tc>
          <w:tcPr>
            <w:tcW w:w="1992" w:type="dxa"/>
          </w:tcPr>
          <w:p w14:paraId="179EBA0F" w14:textId="54E29747" w:rsidR="00EA4B82" w:rsidRPr="00EC2114" w:rsidRDefault="00EA4B82" w:rsidP="00704073">
            <w:pPr>
              <w:rPr>
                <w:sz w:val="20"/>
                <w:szCs w:val="20"/>
              </w:rPr>
            </w:pPr>
            <w:r w:rsidRPr="00EC2114">
              <w:rPr>
                <w:sz w:val="20"/>
                <w:szCs w:val="20"/>
              </w:rPr>
              <w:t>Fairy tales (Cinderella, Hansel &amp; Gretel)</w:t>
            </w:r>
          </w:p>
        </w:tc>
        <w:tc>
          <w:tcPr>
            <w:tcW w:w="1996" w:type="dxa"/>
          </w:tcPr>
          <w:p w14:paraId="3F548CDE" w14:textId="4DBF071B" w:rsidR="00EA4B82" w:rsidRPr="00EC2114" w:rsidRDefault="00EA4B82" w:rsidP="00704073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14:paraId="29ACFC10" w14:textId="77777777" w:rsidR="00EA4B82" w:rsidRPr="00EC2114" w:rsidRDefault="00EA4B82" w:rsidP="00704073">
            <w:pPr>
              <w:rPr>
                <w:rFonts w:cs="Arial"/>
                <w:b/>
                <w:noProof/>
                <w:sz w:val="20"/>
                <w:szCs w:val="20"/>
              </w:rPr>
            </w:pPr>
          </w:p>
        </w:tc>
        <w:tc>
          <w:tcPr>
            <w:tcW w:w="2358" w:type="dxa"/>
          </w:tcPr>
          <w:p w14:paraId="6C4EBC5D" w14:textId="77777777" w:rsidR="00EA4B82" w:rsidRPr="00EC2114" w:rsidRDefault="00EA4B82" w:rsidP="00704073">
            <w:pPr>
              <w:rPr>
                <w:sz w:val="20"/>
                <w:szCs w:val="20"/>
              </w:rPr>
            </w:pPr>
          </w:p>
        </w:tc>
      </w:tr>
      <w:tr w:rsidR="001745FF" w:rsidRPr="00EC2114" w14:paraId="515B077D" w14:textId="77777777" w:rsidTr="001745FF">
        <w:tc>
          <w:tcPr>
            <w:tcW w:w="2267" w:type="dxa"/>
          </w:tcPr>
          <w:p w14:paraId="119F81E8" w14:textId="77777777" w:rsidR="001745FF" w:rsidRPr="00EC2114" w:rsidRDefault="001745FF" w:rsidP="00D05653">
            <w:pPr>
              <w:rPr>
                <w:b/>
                <w:i/>
                <w:iCs/>
              </w:rPr>
            </w:pPr>
            <w:r w:rsidRPr="00EC2114">
              <w:rPr>
                <w:b/>
                <w:i/>
                <w:iCs/>
              </w:rPr>
              <w:t xml:space="preserve">Science </w:t>
            </w:r>
          </w:p>
        </w:tc>
        <w:tc>
          <w:tcPr>
            <w:tcW w:w="2428" w:type="dxa"/>
          </w:tcPr>
          <w:p w14:paraId="226A07C5" w14:textId="324D5C4A" w:rsidR="001745FF" w:rsidRPr="00EC2114" w:rsidRDefault="00FE300F" w:rsidP="00D05653">
            <w:pPr>
              <w:rPr>
                <w:i/>
                <w:iCs/>
              </w:rPr>
            </w:pPr>
            <w:r w:rsidRPr="00EC2114">
              <w:rPr>
                <w:i/>
                <w:iCs/>
              </w:rPr>
              <w:t>States of Matter</w:t>
            </w:r>
          </w:p>
        </w:tc>
        <w:tc>
          <w:tcPr>
            <w:tcW w:w="1992" w:type="dxa"/>
          </w:tcPr>
          <w:p w14:paraId="60547395" w14:textId="094EFBEA" w:rsidR="001745FF" w:rsidRPr="00EC2114" w:rsidRDefault="00FE300F" w:rsidP="00D05653">
            <w:pPr>
              <w:rPr>
                <w:i/>
                <w:iCs/>
              </w:rPr>
            </w:pPr>
            <w:r w:rsidRPr="00EC2114">
              <w:rPr>
                <w:i/>
                <w:iCs/>
              </w:rPr>
              <w:t xml:space="preserve">Sound </w:t>
            </w:r>
          </w:p>
        </w:tc>
        <w:tc>
          <w:tcPr>
            <w:tcW w:w="1992" w:type="dxa"/>
          </w:tcPr>
          <w:p w14:paraId="22E317D0" w14:textId="51C9A5F3" w:rsidR="001745FF" w:rsidRPr="00EC2114" w:rsidRDefault="00FE300F" w:rsidP="00D05653">
            <w:pPr>
              <w:rPr>
                <w:i/>
                <w:iCs/>
              </w:rPr>
            </w:pPr>
            <w:r w:rsidRPr="00EC2114">
              <w:rPr>
                <w:i/>
                <w:iCs/>
              </w:rPr>
              <w:t xml:space="preserve">Electricity </w:t>
            </w:r>
          </w:p>
        </w:tc>
        <w:tc>
          <w:tcPr>
            <w:tcW w:w="1996" w:type="dxa"/>
          </w:tcPr>
          <w:p w14:paraId="7D1543A0" w14:textId="606590E2" w:rsidR="001745FF" w:rsidRPr="00EC2114" w:rsidRDefault="00FE300F" w:rsidP="00D05653">
            <w:pPr>
              <w:rPr>
                <w:i/>
                <w:iCs/>
              </w:rPr>
            </w:pPr>
            <w:r w:rsidRPr="00EC2114">
              <w:rPr>
                <w:i/>
                <w:iCs/>
              </w:rPr>
              <w:t>Living things and their habitat</w:t>
            </w:r>
          </w:p>
        </w:tc>
        <w:tc>
          <w:tcPr>
            <w:tcW w:w="1993" w:type="dxa"/>
          </w:tcPr>
          <w:p w14:paraId="33D052C1" w14:textId="38838A27" w:rsidR="001745FF" w:rsidRPr="00EC2114" w:rsidRDefault="00FE300F" w:rsidP="00D05653">
            <w:pPr>
              <w:rPr>
                <w:i/>
                <w:iCs/>
              </w:rPr>
            </w:pPr>
            <w:r w:rsidRPr="00EC2114">
              <w:rPr>
                <w:i/>
                <w:iCs/>
              </w:rPr>
              <w:t>Animals including humans</w:t>
            </w:r>
          </w:p>
        </w:tc>
        <w:tc>
          <w:tcPr>
            <w:tcW w:w="2358" w:type="dxa"/>
          </w:tcPr>
          <w:p w14:paraId="5A0372E1" w14:textId="5322967C" w:rsidR="001745FF" w:rsidRPr="00EC2114" w:rsidRDefault="00EC5C60" w:rsidP="00D05653">
            <w:pPr>
              <w:rPr>
                <w:i/>
                <w:iCs/>
              </w:rPr>
            </w:pPr>
            <w:r w:rsidRPr="00EC2114">
              <w:rPr>
                <w:i/>
                <w:iCs/>
              </w:rPr>
              <w:t>Science Week</w:t>
            </w:r>
          </w:p>
        </w:tc>
      </w:tr>
      <w:tr w:rsidR="00D05653" w:rsidRPr="00EC2114" w14:paraId="3A123386" w14:textId="77777777" w:rsidTr="00842DC1">
        <w:tc>
          <w:tcPr>
            <w:tcW w:w="2267" w:type="dxa"/>
          </w:tcPr>
          <w:p w14:paraId="2C3B39E0" w14:textId="77777777" w:rsidR="00D05653" w:rsidRPr="00EC2114" w:rsidRDefault="00D05653" w:rsidP="00D05653">
            <w:pPr>
              <w:rPr>
                <w:b/>
                <w:i/>
                <w:iCs/>
              </w:rPr>
            </w:pPr>
            <w:r w:rsidRPr="00EC2114">
              <w:rPr>
                <w:b/>
                <w:i/>
                <w:iCs/>
              </w:rPr>
              <w:t>Maths (dripped through the year)</w:t>
            </w:r>
          </w:p>
        </w:tc>
        <w:tc>
          <w:tcPr>
            <w:tcW w:w="12759" w:type="dxa"/>
            <w:gridSpan w:val="6"/>
          </w:tcPr>
          <w:p w14:paraId="77281CB0" w14:textId="77777777" w:rsidR="00D05653" w:rsidRPr="00EC2114" w:rsidRDefault="00D05653" w:rsidP="00D05653">
            <w:pPr>
              <w:pStyle w:val="ListParagraph"/>
              <w:numPr>
                <w:ilvl w:val="0"/>
                <w:numId w:val="3"/>
              </w:numPr>
              <w:rPr>
                <w:i/>
                <w:iCs/>
              </w:rPr>
            </w:pPr>
            <w:r w:rsidRPr="00EC2114">
              <w:rPr>
                <w:i/>
                <w:iCs/>
              </w:rPr>
              <w:t>Number and Place Value</w:t>
            </w:r>
          </w:p>
          <w:p w14:paraId="58E195BB" w14:textId="77777777" w:rsidR="00D05653" w:rsidRPr="00EC2114" w:rsidRDefault="00D05653" w:rsidP="00D05653">
            <w:pPr>
              <w:pStyle w:val="ListParagraph"/>
              <w:numPr>
                <w:ilvl w:val="0"/>
                <w:numId w:val="3"/>
              </w:numPr>
              <w:rPr>
                <w:i/>
                <w:iCs/>
              </w:rPr>
            </w:pPr>
            <w:r w:rsidRPr="00EC2114">
              <w:rPr>
                <w:i/>
                <w:iCs/>
              </w:rPr>
              <w:t>Statistics</w:t>
            </w:r>
          </w:p>
          <w:p w14:paraId="613A0245" w14:textId="77777777" w:rsidR="00D05653" w:rsidRPr="00EC2114" w:rsidRDefault="00D05653" w:rsidP="00D05653">
            <w:pPr>
              <w:pStyle w:val="ListParagraph"/>
              <w:numPr>
                <w:ilvl w:val="0"/>
                <w:numId w:val="3"/>
              </w:numPr>
              <w:rPr>
                <w:i/>
                <w:iCs/>
              </w:rPr>
            </w:pPr>
            <w:r w:rsidRPr="00EC2114">
              <w:rPr>
                <w:i/>
                <w:iCs/>
              </w:rPr>
              <w:t>Fractions, Decimals and Percentages</w:t>
            </w:r>
          </w:p>
          <w:p w14:paraId="0975FB05" w14:textId="77777777" w:rsidR="00D05653" w:rsidRPr="00EC2114" w:rsidRDefault="00D05653" w:rsidP="00D05653">
            <w:pPr>
              <w:pStyle w:val="ListParagraph"/>
              <w:numPr>
                <w:ilvl w:val="0"/>
                <w:numId w:val="3"/>
              </w:numPr>
              <w:rPr>
                <w:i/>
                <w:iCs/>
              </w:rPr>
            </w:pPr>
            <w:r w:rsidRPr="00EC2114">
              <w:rPr>
                <w:i/>
                <w:iCs/>
              </w:rPr>
              <w:t>Measure</w:t>
            </w:r>
          </w:p>
          <w:p w14:paraId="0E2B9C27" w14:textId="293AD20E" w:rsidR="00D05653" w:rsidRPr="00EC2114" w:rsidRDefault="00D05653" w:rsidP="00D05653">
            <w:pPr>
              <w:pStyle w:val="ListParagraph"/>
              <w:numPr>
                <w:ilvl w:val="0"/>
                <w:numId w:val="3"/>
              </w:numPr>
              <w:rPr>
                <w:i/>
                <w:iCs/>
              </w:rPr>
            </w:pPr>
            <w:r w:rsidRPr="00EC2114">
              <w:rPr>
                <w:i/>
                <w:iCs/>
              </w:rPr>
              <w:t>Geometry</w:t>
            </w:r>
          </w:p>
        </w:tc>
      </w:tr>
      <w:tr w:rsidR="00D05653" w:rsidRPr="00EC2114" w14:paraId="156F443C" w14:textId="77777777" w:rsidTr="00842DC1">
        <w:tc>
          <w:tcPr>
            <w:tcW w:w="2267" w:type="dxa"/>
          </w:tcPr>
          <w:p w14:paraId="674F6DB9" w14:textId="77777777" w:rsidR="00D05653" w:rsidRPr="00EC2114" w:rsidRDefault="00D05653" w:rsidP="00D05653">
            <w:pPr>
              <w:rPr>
                <w:b/>
                <w:i/>
                <w:iCs/>
              </w:rPr>
            </w:pPr>
            <w:r w:rsidRPr="00EC2114">
              <w:rPr>
                <w:b/>
                <w:i/>
                <w:iCs/>
              </w:rPr>
              <w:t>Humanities</w:t>
            </w:r>
          </w:p>
          <w:p w14:paraId="6D314E70" w14:textId="77777777" w:rsidR="00D05653" w:rsidRPr="00EC2114" w:rsidRDefault="00D05653" w:rsidP="00D05653">
            <w:pPr>
              <w:rPr>
                <w:b/>
                <w:i/>
                <w:iCs/>
                <w:color w:val="FF0000"/>
              </w:rPr>
            </w:pPr>
            <w:r w:rsidRPr="00EC2114">
              <w:rPr>
                <w:b/>
                <w:i/>
                <w:iCs/>
                <w:color w:val="70AD47" w:themeColor="accent6"/>
              </w:rPr>
              <w:t>History</w:t>
            </w:r>
            <w:r w:rsidRPr="00EC2114">
              <w:rPr>
                <w:b/>
                <w:i/>
                <w:iCs/>
              </w:rPr>
              <w:t xml:space="preserve">, </w:t>
            </w:r>
            <w:r w:rsidRPr="00EC2114">
              <w:rPr>
                <w:b/>
                <w:i/>
                <w:iCs/>
                <w:color w:val="00B0F0"/>
              </w:rPr>
              <w:t xml:space="preserve">Geography </w:t>
            </w:r>
            <w:r w:rsidRPr="00EC2114">
              <w:rPr>
                <w:b/>
                <w:i/>
                <w:iCs/>
              </w:rPr>
              <w:t xml:space="preserve">and </w:t>
            </w:r>
            <w:r w:rsidRPr="00EC2114">
              <w:rPr>
                <w:b/>
                <w:i/>
                <w:iCs/>
                <w:color w:val="FF0000"/>
              </w:rPr>
              <w:t>RE</w:t>
            </w:r>
          </w:p>
          <w:p w14:paraId="179AFEAC" w14:textId="77777777" w:rsidR="00174CFC" w:rsidRPr="00EC2114" w:rsidRDefault="00174CFC" w:rsidP="00D05653">
            <w:pPr>
              <w:rPr>
                <w:b/>
                <w:i/>
                <w:iCs/>
                <w:color w:val="FF0000"/>
              </w:rPr>
            </w:pPr>
          </w:p>
          <w:p w14:paraId="3028DA30" w14:textId="32040DFE" w:rsidR="00D05653" w:rsidRPr="00EC2114" w:rsidRDefault="00D05653" w:rsidP="00D05653">
            <w:pPr>
              <w:rPr>
                <w:b/>
                <w:i/>
                <w:iCs/>
              </w:rPr>
            </w:pPr>
          </w:p>
        </w:tc>
        <w:tc>
          <w:tcPr>
            <w:tcW w:w="2428" w:type="dxa"/>
          </w:tcPr>
          <w:p w14:paraId="6BE5A2A9" w14:textId="6FBD59EC" w:rsidR="00852710" w:rsidRPr="00EC2114" w:rsidRDefault="00421242" w:rsidP="00852710">
            <w:pPr>
              <w:rPr>
                <w:i/>
                <w:iCs/>
                <w:color w:val="70AD47" w:themeColor="accent6"/>
              </w:rPr>
            </w:pPr>
            <w:r w:rsidRPr="00EC2114">
              <w:rPr>
                <w:i/>
                <w:iCs/>
                <w:color w:val="70AD47" w:themeColor="accent6"/>
              </w:rPr>
              <w:t>Ancient Egypt</w:t>
            </w:r>
          </w:p>
          <w:p w14:paraId="5F835E44" w14:textId="77777777" w:rsidR="005F4EB9" w:rsidRPr="00EC2114" w:rsidRDefault="005F4EB9" w:rsidP="005F4EB9">
            <w:pPr>
              <w:rPr>
                <w:i/>
                <w:iCs/>
                <w:color w:val="EE0000"/>
              </w:rPr>
            </w:pPr>
            <w:r w:rsidRPr="00EC2114">
              <w:rPr>
                <w:i/>
                <w:iCs/>
                <w:color w:val="EE0000"/>
              </w:rPr>
              <w:t>What does it mean to be a Hindu in Britain today?</w:t>
            </w:r>
          </w:p>
          <w:p w14:paraId="234BA48E" w14:textId="77777777" w:rsidR="005F4EB9" w:rsidRPr="00EC2114" w:rsidRDefault="005F4EB9" w:rsidP="005F4EB9">
            <w:pPr>
              <w:rPr>
                <w:rFonts w:asciiTheme="majorHAnsi" w:hAnsiTheme="majorHAnsi" w:cstheme="majorHAnsi"/>
                <w:i/>
                <w:iCs/>
                <w:color w:val="EE0000"/>
              </w:rPr>
            </w:pPr>
            <w:r w:rsidRPr="00EC2114">
              <w:rPr>
                <w:rFonts w:asciiTheme="majorHAnsi" w:hAnsiTheme="majorHAnsi" w:cstheme="majorHAnsi"/>
                <w:i/>
                <w:iCs/>
                <w:color w:val="EE0000"/>
              </w:rPr>
              <w:t xml:space="preserve">How do family life and festivals show what matters to Jewish people? </w:t>
            </w:r>
          </w:p>
          <w:p w14:paraId="5F08D25F" w14:textId="7868975A" w:rsidR="00174CFC" w:rsidRPr="00EC2114" w:rsidRDefault="00174CFC" w:rsidP="00D05653">
            <w:pPr>
              <w:rPr>
                <w:i/>
                <w:iCs/>
                <w:color w:val="00B0F0"/>
              </w:rPr>
            </w:pPr>
          </w:p>
        </w:tc>
        <w:tc>
          <w:tcPr>
            <w:tcW w:w="1992" w:type="dxa"/>
          </w:tcPr>
          <w:p w14:paraId="4B11CD00" w14:textId="3809C68A" w:rsidR="003803B2" w:rsidRPr="00EC2114" w:rsidRDefault="00C91678" w:rsidP="00D05653">
            <w:pPr>
              <w:rPr>
                <w:i/>
                <w:iCs/>
                <w:color w:val="00B0F0"/>
              </w:rPr>
            </w:pPr>
            <w:r w:rsidRPr="00EC2114">
              <w:rPr>
                <w:i/>
                <w:iCs/>
                <w:color w:val="00B0F0"/>
              </w:rPr>
              <w:t>UK focus</w:t>
            </w:r>
          </w:p>
          <w:p w14:paraId="04F25D55" w14:textId="40CE7116" w:rsidR="00174CFC" w:rsidRPr="00EC2114" w:rsidRDefault="005F4EB9" w:rsidP="00174CFC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FF0000"/>
              </w:rPr>
            </w:pPr>
            <w:r w:rsidRPr="00EC2114">
              <w:rPr>
                <w:i/>
                <w:iCs/>
                <w:color w:val="EE0000"/>
              </w:rPr>
              <w:t>What does it mean to be a in Sikh Britain today? (Only do this if not doing what does it mean to be a HIndu in Britain today)</w:t>
            </w:r>
          </w:p>
        </w:tc>
        <w:tc>
          <w:tcPr>
            <w:tcW w:w="1992" w:type="dxa"/>
          </w:tcPr>
          <w:p w14:paraId="6FF937A4" w14:textId="2B7B9160" w:rsidR="00852710" w:rsidRPr="00EC2114" w:rsidRDefault="007E1E64" w:rsidP="00852710">
            <w:pPr>
              <w:rPr>
                <w:i/>
                <w:iCs/>
                <w:color w:val="70AD47" w:themeColor="accent6"/>
              </w:rPr>
            </w:pPr>
            <w:r w:rsidRPr="00EC2114">
              <w:rPr>
                <w:i/>
                <w:iCs/>
                <w:color w:val="70AD47" w:themeColor="accent6"/>
              </w:rPr>
              <w:t>The Roman Empire</w:t>
            </w:r>
          </w:p>
          <w:p w14:paraId="6891AE2F" w14:textId="0D2412AE" w:rsidR="00174CFC" w:rsidRPr="00EC2114" w:rsidRDefault="005F4EB9" w:rsidP="00D05653">
            <w:pPr>
              <w:rPr>
                <w:rFonts w:cstheme="minorHAnsi"/>
                <w:i/>
                <w:iCs/>
                <w:color w:val="FF0000"/>
              </w:rPr>
            </w:pPr>
            <w:r w:rsidRPr="00EC2114">
              <w:rPr>
                <w:rFonts w:ascii="Calibri" w:hAnsi="Calibri" w:cs="Calibri"/>
                <w:i/>
                <w:iCs/>
                <w:color w:val="EE0000"/>
              </w:rPr>
              <w:t>What can we learn from religions about deciding what is right and wrong?</w:t>
            </w:r>
          </w:p>
        </w:tc>
        <w:tc>
          <w:tcPr>
            <w:tcW w:w="1996" w:type="dxa"/>
          </w:tcPr>
          <w:p w14:paraId="727E48CB" w14:textId="45403301" w:rsidR="00F94BE3" w:rsidRPr="00EC2114" w:rsidRDefault="0064770F" w:rsidP="00D05653">
            <w:pPr>
              <w:rPr>
                <w:i/>
                <w:iCs/>
                <w:color w:val="00B0F0"/>
              </w:rPr>
            </w:pPr>
            <w:r w:rsidRPr="00EC2114">
              <w:rPr>
                <w:i/>
                <w:iCs/>
                <w:color w:val="00B0F0"/>
              </w:rPr>
              <w:t>Map and Fieldwork</w:t>
            </w:r>
          </w:p>
          <w:p w14:paraId="6F90CA9E" w14:textId="77777777" w:rsidR="005F4EB9" w:rsidRPr="00EC2114" w:rsidRDefault="005F4EB9" w:rsidP="005F4EB9">
            <w:pPr>
              <w:shd w:val="clear" w:color="auto" w:fill="FFFFFF" w:themeFill="background1"/>
              <w:rPr>
                <w:i/>
                <w:iCs/>
                <w:color w:val="EE0000"/>
              </w:rPr>
            </w:pPr>
            <w:r w:rsidRPr="00EC2114">
              <w:rPr>
                <w:i/>
                <w:iCs/>
                <w:color w:val="EE0000"/>
              </w:rPr>
              <w:t>Why is Jesus inspiring to some people?</w:t>
            </w:r>
          </w:p>
          <w:p w14:paraId="37D7E4DE" w14:textId="2671550F" w:rsidR="00174CFC" w:rsidRPr="00EC2114" w:rsidRDefault="00174CFC" w:rsidP="00D05653">
            <w:pPr>
              <w:rPr>
                <w:rFonts w:ascii="Calibri" w:hAnsi="Calibri" w:cs="Calibri"/>
                <w:i/>
                <w:iCs/>
                <w:color w:val="FF0000"/>
              </w:rPr>
            </w:pPr>
          </w:p>
        </w:tc>
        <w:tc>
          <w:tcPr>
            <w:tcW w:w="1993" w:type="dxa"/>
          </w:tcPr>
          <w:p w14:paraId="2C2DEE07" w14:textId="3F7B5E9F" w:rsidR="00852710" w:rsidRPr="00EC2114" w:rsidRDefault="007E1E64" w:rsidP="00174CFC">
            <w:pPr>
              <w:rPr>
                <w:rFonts w:ascii="Calibri" w:hAnsi="Calibri" w:cs="Calibri"/>
                <w:i/>
                <w:iCs/>
                <w:color w:val="70AD47" w:themeColor="accent6"/>
              </w:rPr>
            </w:pPr>
            <w:r w:rsidRPr="00EC2114">
              <w:rPr>
                <w:rFonts w:ascii="Calibri" w:hAnsi="Calibri" w:cs="Calibri"/>
                <w:i/>
                <w:iCs/>
                <w:color w:val="70AD47" w:themeColor="accent6"/>
              </w:rPr>
              <w:t>The impact of the Roman Empire on Britain</w:t>
            </w:r>
          </w:p>
          <w:p w14:paraId="3968E6C0" w14:textId="51EABACD" w:rsidR="00174CFC" w:rsidRPr="00EC2114" w:rsidRDefault="005F4EB9" w:rsidP="00D05653">
            <w:pPr>
              <w:rPr>
                <w:rFonts w:cstheme="minorHAnsi"/>
                <w:i/>
                <w:iCs/>
              </w:rPr>
            </w:pPr>
            <w:r w:rsidRPr="00EC2114">
              <w:rPr>
                <w:rFonts w:ascii="Calibri" w:hAnsi="Calibri" w:cs="Calibri"/>
                <w:i/>
                <w:iCs/>
                <w:color w:val="EE0000"/>
              </w:rPr>
              <w:t xml:space="preserve">Why do some people think that life is like a journey and what significant </w:t>
            </w:r>
            <w:r w:rsidRPr="00EC2114">
              <w:rPr>
                <w:rFonts w:ascii="Calibri" w:hAnsi="Calibri" w:cs="Calibri"/>
                <w:i/>
                <w:iCs/>
                <w:color w:val="EE0000"/>
              </w:rPr>
              <w:lastRenderedPageBreak/>
              <w:t>experiences mark this?</w:t>
            </w:r>
          </w:p>
        </w:tc>
        <w:tc>
          <w:tcPr>
            <w:tcW w:w="2358" w:type="dxa"/>
          </w:tcPr>
          <w:p w14:paraId="47930C3B" w14:textId="051E0DC2" w:rsidR="00F94BE3" w:rsidRPr="00EC2114" w:rsidRDefault="0064770F" w:rsidP="00381365">
            <w:pPr>
              <w:rPr>
                <w:i/>
                <w:iCs/>
                <w:color w:val="00B0F0"/>
              </w:rPr>
            </w:pPr>
            <w:r w:rsidRPr="00EC2114">
              <w:rPr>
                <w:i/>
                <w:iCs/>
                <w:color w:val="00B0F0"/>
              </w:rPr>
              <w:lastRenderedPageBreak/>
              <w:t>Rivers and the Water Cycle</w:t>
            </w:r>
          </w:p>
          <w:p w14:paraId="61BFC82D" w14:textId="451B0D8B" w:rsidR="00174CFC" w:rsidRPr="00EC2114" w:rsidRDefault="005F4EB9" w:rsidP="00381365">
            <w:pPr>
              <w:rPr>
                <w:i/>
                <w:iCs/>
              </w:rPr>
            </w:pPr>
            <w:r w:rsidRPr="00EC2114">
              <w:rPr>
                <w:rFonts w:ascii="Calibri" w:hAnsi="Calibri" w:cs="Calibri"/>
                <w:i/>
                <w:iCs/>
                <w:color w:val="EE0000"/>
              </w:rPr>
              <w:t>Why do some people think that life is like a journey and what significant experiences mark this?</w:t>
            </w:r>
          </w:p>
        </w:tc>
      </w:tr>
      <w:tr w:rsidR="00D05653" w:rsidRPr="00EC2114" w14:paraId="048885EF" w14:textId="77777777" w:rsidTr="00842DC1">
        <w:tc>
          <w:tcPr>
            <w:tcW w:w="2267" w:type="dxa"/>
          </w:tcPr>
          <w:p w14:paraId="68997C20" w14:textId="77777777" w:rsidR="00D05653" w:rsidRPr="00EC2114" w:rsidRDefault="00D05653" w:rsidP="00D05653">
            <w:pPr>
              <w:rPr>
                <w:b/>
              </w:rPr>
            </w:pPr>
            <w:r w:rsidRPr="00EC2114">
              <w:rPr>
                <w:b/>
                <w:color w:val="FF33CC"/>
              </w:rPr>
              <w:t>Art</w:t>
            </w:r>
            <w:r w:rsidRPr="00EC2114">
              <w:rPr>
                <w:b/>
              </w:rPr>
              <w:t>/</w:t>
            </w:r>
            <w:r w:rsidRPr="00EC2114">
              <w:rPr>
                <w:b/>
                <w:color w:val="FF5050"/>
              </w:rPr>
              <w:t>DT</w:t>
            </w:r>
          </w:p>
        </w:tc>
        <w:tc>
          <w:tcPr>
            <w:tcW w:w="2428" w:type="dxa"/>
          </w:tcPr>
          <w:p w14:paraId="7FFCB8CD" w14:textId="77777777" w:rsidR="002C0D15" w:rsidRPr="00EC2114" w:rsidRDefault="002C0D15" w:rsidP="002C0D15">
            <w:pPr>
              <w:rPr>
                <w:bCs/>
                <w:color w:val="FF00FF"/>
                <w:lang w:eastAsia="en-GB"/>
              </w:rPr>
            </w:pPr>
            <w:r w:rsidRPr="00EC2114">
              <w:rPr>
                <w:bCs/>
                <w:color w:val="FF00FF"/>
                <w:lang w:eastAsia="en-GB"/>
              </w:rPr>
              <w:t xml:space="preserve">Art &amp; Design: </w:t>
            </w:r>
          </w:p>
          <w:p w14:paraId="6C82E5ED" w14:textId="77777777" w:rsidR="004E19C7" w:rsidRPr="00EC2114" w:rsidRDefault="004E19C7" w:rsidP="004E19C7">
            <w:pPr>
              <w:rPr>
                <w:bCs/>
                <w:color w:val="FF00FF"/>
              </w:rPr>
            </w:pPr>
            <w:r w:rsidRPr="00EC2114">
              <w:rPr>
                <w:bCs/>
                <w:color w:val="FF00FF"/>
              </w:rPr>
              <w:t>Pyramid Sketching- focus on light and shade.</w:t>
            </w:r>
          </w:p>
          <w:p w14:paraId="0527E77E" w14:textId="7F91B20C" w:rsidR="004E3A5E" w:rsidRPr="00EC2114" w:rsidRDefault="004E3A5E" w:rsidP="00251B20">
            <w:pPr>
              <w:rPr>
                <w:bCs/>
                <w:color w:val="FF33CC"/>
              </w:rPr>
            </w:pPr>
          </w:p>
        </w:tc>
        <w:tc>
          <w:tcPr>
            <w:tcW w:w="1992" w:type="dxa"/>
          </w:tcPr>
          <w:p w14:paraId="65561AC6" w14:textId="77777777" w:rsidR="00EC2114" w:rsidRPr="00EC2114" w:rsidRDefault="00EC2114" w:rsidP="00EC2114">
            <w:pPr>
              <w:rPr>
                <w:rFonts w:cs="Calibri"/>
                <w:bCs/>
                <w:color w:val="FF5050"/>
                <w:lang w:eastAsia="en-GB"/>
              </w:rPr>
            </w:pPr>
            <w:r w:rsidRPr="00EC2114">
              <w:rPr>
                <w:rFonts w:cs="Calibri"/>
                <w:bCs/>
                <w:color w:val="FF5050"/>
                <w:lang w:eastAsia="en-GB"/>
              </w:rPr>
              <w:t xml:space="preserve">Design &amp; Technology: </w:t>
            </w:r>
          </w:p>
          <w:p w14:paraId="334DF9DE" w14:textId="77777777" w:rsidR="00EC2114" w:rsidRPr="00EC2114" w:rsidRDefault="00EC2114" w:rsidP="00EC2114">
            <w:pPr>
              <w:rPr>
                <w:bCs/>
                <w:color w:val="FF5050"/>
              </w:rPr>
            </w:pPr>
            <w:r w:rsidRPr="00EC2114">
              <w:rPr>
                <w:rFonts w:cs="Calibri"/>
                <w:bCs/>
                <w:color w:val="FF5050"/>
              </w:rPr>
              <w:t xml:space="preserve">Skill: </w:t>
            </w:r>
          </w:p>
          <w:p w14:paraId="51778E9E" w14:textId="77777777" w:rsidR="00EC2114" w:rsidRPr="00EC2114" w:rsidRDefault="00EC2114" w:rsidP="00EC2114">
            <w:pPr>
              <w:rPr>
                <w:rFonts w:cs="Calibri"/>
                <w:bCs/>
                <w:color w:val="FF5050"/>
              </w:rPr>
            </w:pPr>
            <w:r w:rsidRPr="00EC2114">
              <w:rPr>
                <w:rFonts w:cs="Calibri"/>
                <w:bCs/>
                <w:color w:val="FF5050"/>
              </w:rPr>
              <w:t xml:space="preserve">Skill: Fasteners with running stitch. Use a template. </w:t>
            </w:r>
          </w:p>
          <w:p w14:paraId="7EAFBE63" w14:textId="280FE290" w:rsidR="00A73D5F" w:rsidRPr="00EC2114" w:rsidRDefault="00EC2114" w:rsidP="00EC2114">
            <w:pPr>
              <w:rPr>
                <w:bCs/>
              </w:rPr>
            </w:pPr>
            <w:r w:rsidRPr="00EC2114">
              <w:rPr>
                <w:rFonts w:cs="Calibri"/>
                <w:bCs/>
                <w:color w:val="FF5050"/>
              </w:rPr>
              <w:t>Product: pencil case/ bag/ purse.</w:t>
            </w:r>
          </w:p>
        </w:tc>
        <w:tc>
          <w:tcPr>
            <w:tcW w:w="1992" w:type="dxa"/>
          </w:tcPr>
          <w:p w14:paraId="21D8B90D" w14:textId="77777777" w:rsidR="002C0D15" w:rsidRPr="00EC2114" w:rsidRDefault="002C0D15" w:rsidP="002C0D15">
            <w:pPr>
              <w:rPr>
                <w:bCs/>
                <w:color w:val="FF00FF"/>
                <w:lang w:eastAsia="en-GB"/>
              </w:rPr>
            </w:pPr>
            <w:r w:rsidRPr="00EC2114">
              <w:rPr>
                <w:bCs/>
                <w:color w:val="FF00FF"/>
                <w:lang w:eastAsia="en-GB"/>
              </w:rPr>
              <w:t xml:space="preserve">Art &amp; Design: </w:t>
            </w:r>
          </w:p>
          <w:p w14:paraId="5019D234" w14:textId="77777777" w:rsidR="004E19C7" w:rsidRPr="00EC2114" w:rsidRDefault="004E19C7" w:rsidP="004E19C7">
            <w:pPr>
              <w:rPr>
                <w:bCs/>
                <w:color w:val="FF00FF"/>
              </w:rPr>
            </w:pPr>
            <w:r w:rsidRPr="00EC2114">
              <w:rPr>
                <w:bCs/>
                <w:color w:val="FF00FF"/>
              </w:rPr>
              <w:t xml:space="preserve">Exploring Pattern. </w:t>
            </w:r>
          </w:p>
          <w:p w14:paraId="4840B7AD" w14:textId="04E35FA4" w:rsidR="00176366" w:rsidRPr="00EC2114" w:rsidRDefault="00176366" w:rsidP="00251B20">
            <w:pPr>
              <w:rPr>
                <w:bCs/>
                <w:color w:val="FF33CC"/>
              </w:rPr>
            </w:pPr>
          </w:p>
        </w:tc>
        <w:tc>
          <w:tcPr>
            <w:tcW w:w="1996" w:type="dxa"/>
          </w:tcPr>
          <w:p w14:paraId="157BEBBE" w14:textId="3E786387" w:rsidR="00EC2114" w:rsidRPr="00EC2114" w:rsidRDefault="00EC2114" w:rsidP="00EC2114">
            <w:pPr>
              <w:rPr>
                <w:rFonts w:cs="Calibri"/>
                <w:bCs/>
                <w:color w:val="FF5050"/>
                <w:lang w:eastAsia="en-GB"/>
              </w:rPr>
            </w:pPr>
            <w:r w:rsidRPr="00EC2114">
              <w:rPr>
                <w:rFonts w:cs="Calibri"/>
                <w:bCs/>
                <w:color w:val="FF5050"/>
                <w:lang w:eastAsia="en-GB"/>
              </w:rPr>
              <w:t>Design &amp; Technology: Pizza</w:t>
            </w:r>
          </w:p>
          <w:p w14:paraId="4E0F83DB" w14:textId="77777777" w:rsidR="00EC2114" w:rsidRPr="00EC2114" w:rsidRDefault="00EC2114" w:rsidP="00EC2114">
            <w:pPr>
              <w:rPr>
                <w:rFonts w:cs="Calibri"/>
                <w:bCs/>
                <w:color w:val="FF5050"/>
              </w:rPr>
            </w:pPr>
            <w:r w:rsidRPr="00EC2114">
              <w:rPr>
                <w:rFonts w:cs="Calibri"/>
                <w:bCs/>
                <w:color w:val="FF5050"/>
              </w:rPr>
              <w:t>Skill: Cooking</w:t>
            </w:r>
          </w:p>
          <w:p w14:paraId="450D28CA" w14:textId="35AA679F" w:rsidR="00A4341A" w:rsidRPr="00EC2114" w:rsidRDefault="00A4341A" w:rsidP="00A73D5F">
            <w:pPr>
              <w:rPr>
                <w:bCs/>
                <w:color w:val="FF33CC"/>
              </w:rPr>
            </w:pPr>
          </w:p>
        </w:tc>
        <w:tc>
          <w:tcPr>
            <w:tcW w:w="1993" w:type="dxa"/>
          </w:tcPr>
          <w:p w14:paraId="14F0B118" w14:textId="77777777" w:rsidR="002C0D15" w:rsidRPr="00EC2114" w:rsidRDefault="002C0D15" w:rsidP="002C0D15">
            <w:pPr>
              <w:rPr>
                <w:bCs/>
                <w:color w:val="FF00FF"/>
                <w:lang w:eastAsia="en-GB"/>
              </w:rPr>
            </w:pPr>
            <w:r w:rsidRPr="00EC2114">
              <w:rPr>
                <w:bCs/>
                <w:color w:val="FF00FF"/>
                <w:lang w:eastAsia="en-GB"/>
              </w:rPr>
              <w:t xml:space="preserve">Art &amp; Design: </w:t>
            </w:r>
          </w:p>
          <w:p w14:paraId="12565E55" w14:textId="77777777" w:rsidR="004E19C7" w:rsidRPr="00EC2114" w:rsidRDefault="004E19C7" w:rsidP="004E19C7">
            <w:pPr>
              <w:rPr>
                <w:bCs/>
                <w:color w:val="FF00FF"/>
              </w:rPr>
            </w:pPr>
            <w:r w:rsidRPr="00EC2114">
              <w:rPr>
                <w:bCs/>
                <w:color w:val="FF00FF"/>
              </w:rPr>
              <w:t>Making Nests</w:t>
            </w:r>
          </w:p>
          <w:p w14:paraId="291317F0" w14:textId="25B0AA09" w:rsidR="00A4341A" w:rsidRPr="00EC2114" w:rsidRDefault="00A4341A" w:rsidP="00251B20">
            <w:pPr>
              <w:rPr>
                <w:bCs/>
                <w:color w:val="E818BB"/>
              </w:rPr>
            </w:pPr>
          </w:p>
        </w:tc>
        <w:tc>
          <w:tcPr>
            <w:tcW w:w="2358" w:type="dxa"/>
          </w:tcPr>
          <w:p w14:paraId="0AFB54AA" w14:textId="3904E8CA" w:rsidR="00A73D5F" w:rsidRPr="00EC2114" w:rsidRDefault="002C0D15" w:rsidP="002C0D15">
            <w:pPr>
              <w:rPr>
                <w:rFonts w:cs="Calibri"/>
                <w:bCs/>
                <w:color w:val="FF5050"/>
                <w:lang w:eastAsia="en-GB"/>
              </w:rPr>
            </w:pPr>
            <w:r w:rsidRPr="00EC2114">
              <w:rPr>
                <w:rFonts w:cs="Calibri"/>
                <w:bCs/>
                <w:color w:val="FF5050"/>
                <w:lang w:eastAsia="en-GB"/>
              </w:rPr>
              <w:t xml:space="preserve">Design &amp; Technology: </w:t>
            </w:r>
            <w:r w:rsidR="00A73D5F" w:rsidRPr="00EC2114">
              <w:rPr>
                <w:rFonts w:cs="Calibri"/>
                <w:bCs/>
                <w:color w:val="FF5050"/>
                <w:lang w:eastAsia="en-GB"/>
              </w:rPr>
              <w:t>Lighthouse</w:t>
            </w:r>
          </w:p>
          <w:p w14:paraId="24FA98CA" w14:textId="77777777" w:rsidR="00A73D5F" w:rsidRPr="00EC2114" w:rsidRDefault="00A73D5F" w:rsidP="00A73D5F">
            <w:pPr>
              <w:rPr>
                <w:rFonts w:cs="Calibri"/>
                <w:bCs/>
                <w:color w:val="FF5050"/>
              </w:rPr>
            </w:pPr>
            <w:r w:rsidRPr="00EC2114">
              <w:rPr>
                <w:rFonts w:cs="Calibri"/>
                <w:bCs/>
                <w:color w:val="FF5050"/>
              </w:rPr>
              <w:t xml:space="preserve">Skill: Make an electrical circuit with a bulb- link to Science. </w:t>
            </w:r>
          </w:p>
          <w:p w14:paraId="3CC44A8F" w14:textId="77777777" w:rsidR="00A73D5F" w:rsidRPr="00EC2114" w:rsidRDefault="00A73D5F" w:rsidP="00A73D5F">
            <w:pPr>
              <w:rPr>
                <w:rFonts w:cs="Calibri"/>
                <w:bCs/>
                <w:color w:val="FF5050"/>
              </w:rPr>
            </w:pPr>
            <w:r w:rsidRPr="00EC2114">
              <w:rPr>
                <w:rFonts w:cs="Calibri"/>
                <w:bCs/>
                <w:color w:val="FF5050"/>
              </w:rPr>
              <w:t xml:space="preserve">Product: lighthouse. </w:t>
            </w:r>
          </w:p>
          <w:p w14:paraId="30ECB92B" w14:textId="61072B5A" w:rsidR="00AC5807" w:rsidRPr="00EC2114" w:rsidRDefault="00AC5807" w:rsidP="00251B20">
            <w:pPr>
              <w:rPr>
                <w:bCs/>
                <w:color w:val="FFCC00"/>
              </w:rPr>
            </w:pPr>
          </w:p>
        </w:tc>
      </w:tr>
      <w:tr w:rsidR="002C0D15" w:rsidRPr="00EC2114" w14:paraId="5196BD33" w14:textId="77777777" w:rsidTr="002C0D15">
        <w:trPr>
          <w:trHeight w:val="243"/>
        </w:trPr>
        <w:tc>
          <w:tcPr>
            <w:tcW w:w="2267" w:type="dxa"/>
          </w:tcPr>
          <w:p w14:paraId="0486D71A" w14:textId="77777777" w:rsidR="002C0D15" w:rsidRPr="00EC2114" w:rsidRDefault="002C0D15" w:rsidP="002C0D15">
            <w:pPr>
              <w:rPr>
                <w:b/>
              </w:rPr>
            </w:pPr>
            <w:r w:rsidRPr="00EC2114">
              <w:rPr>
                <w:b/>
              </w:rPr>
              <w:t xml:space="preserve">Music </w:t>
            </w:r>
          </w:p>
          <w:p w14:paraId="57C619C5" w14:textId="69863ED7" w:rsidR="00FA6641" w:rsidRPr="00EC2114" w:rsidRDefault="00FA6641" w:rsidP="002C0D15">
            <w:pPr>
              <w:rPr>
                <w:b/>
              </w:rPr>
            </w:pPr>
            <w:r w:rsidRPr="00EC2114">
              <w:rPr>
                <w:b/>
              </w:rPr>
              <w:t>Kapow Scheme</w:t>
            </w:r>
          </w:p>
          <w:p w14:paraId="43F6B98A" w14:textId="670D5703" w:rsidR="002C0D15" w:rsidRPr="00EC2114" w:rsidRDefault="002C0D15" w:rsidP="002C0D15">
            <w:pPr>
              <w:rPr>
                <w:b/>
              </w:rPr>
            </w:pPr>
          </w:p>
        </w:tc>
        <w:tc>
          <w:tcPr>
            <w:tcW w:w="2428" w:type="dxa"/>
          </w:tcPr>
          <w:p w14:paraId="6B38CCB4" w14:textId="32EDC6B4" w:rsidR="002C0D15" w:rsidRPr="00EC2114" w:rsidRDefault="00FA6641" w:rsidP="002C0D15">
            <w:r w:rsidRPr="00EC2114">
              <w:t>Body and tuned percussion</w:t>
            </w:r>
            <w:r w:rsidR="00095798">
              <w:t xml:space="preserve"> (Theme: Rainforests)</w:t>
            </w:r>
          </w:p>
        </w:tc>
        <w:tc>
          <w:tcPr>
            <w:tcW w:w="1992" w:type="dxa"/>
          </w:tcPr>
          <w:p w14:paraId="7D1212F8" w14:textId="74661D4F" w:rsidR="002C0D15" w:rsidRPr="00EC2114" w:rsidRDefault="00FA6641" w:rsidP="002C0D15">
            <w:r w:rsidRPr="00EC2114">
              <w:t>Rock and Roll</w:t>
            </w:r>
          </w:p>
        </w:tc>
        <w:tc>
          <w:tcPr>
            <w:tcW w:w="1992" w:type="dxa"/>
          </w:tcPr>
          <w:p w14:paraId="396E9E6B" w14:textId="3EDA930B" w:rsidR="002C0D15" w:rsidRPr="00EC2114" w:rsidRDefault="00095798" w:rsidP="002C0D15">
            <w:r w:rsidRPr="00EC2114">
              <w:t>Adapting and transposing motifs</w:t>
            </w:r>
            <w:r>
              <w:t xml:space="preserve"> (Theme: Romans)</w:t>
            </w:r>
            <w:r w:rsidR="004F02B2">
              <w:t xml:space="preserve"> (moved from Term 6)</w:t>
            </w:r>
          </w:p>
        </w:tc>
        <w:tc>
          <w:tcPr>
            <w:tcW w:w="1996" w:type="dxa"/>
          </w:tcPr>
          <w:p w14:paraId="63C03F1E" w14:textId="42EBB290" w:rsidR="002C0D15" w:rsidRPr="00EC2114" w:rsidRDefault="00FA6641" w:rsidP="002C0D15">
            <w:r w:rsidRPr="00EC2114">
              <w:t>Haiku, music and performance</w:t>
            </w:r>
            <w:r w:rsidR="00095798">
              <w:t xml:space="preserve"> (Theme: Hanami)</w:t>
            </w:r>
          </w:p>
        </w:tc>
        <w:tc>
          <w:tcPr>
            <w:tcW w:w="1993" w:type="dxa"/>
          </w:tcPr>
          <w:p w14:paraId="61425057" w14:textId="7938B527" w:rsidR="002C0D15" w:rsidRPr="00EC2114" w:rsidRDefault="00FA6641" w:rsidP="002C0D15">
            <w:r w:rsidRPr="00EC2114">
              <w:t xml:space="preserve">Samba and carnival sounds and instruments </w:t>
            </w:r>
          </w:p>
        </w:tc>
        <w:tc>
          <w:tcPr>
            <w:tcW w:w="2358" w:type="dxa"/>
          </w:tcPr>
          <w:p w14:paraId="48110FC4" w14:textId="2400268C" w:rsidR="002C0D15" w:rsidRPr="00EC2114" w:rsidRDefault="00095798" w:rsidP="002C0D15">
            <w:r w:rsidRPr="00EC2114">
              <w:t>Changes in pitch, temp and dynamics</w:t>
            </w:r>
            <w:r>
              <w:t xml:space="preserve"> (Theme: Rivers)</w:t>
            </w:r>
            <w:r w:rsidR="004F02B2">
              <w:t xml:space="preserve"> (Moved from Term 3)</w:t>
            </w:r>
          </w:p>
        </w:tc>
      </w:tr>
      <w:tr w:rsidR="002C0D15" w:rsidRPr="00EC2114" w14:paraId="221ECFBF" w14:textId="77777777" w:rsidTr="00842DC1">
        <w:tc>
          <w:tcPr>
            <w:tcW w:w="2267" w:type="dxa"/>
          </w:tcPr>
          <w:p w14:paraId="1EE5360E" w14:textId="77777777" w:rsidR="002C0D15" w:rsidRPr="00EC2114" w:rsidRDefault="002C0D15" w:rsidP="002C0D15">
            <w:pPr>
              <w:rPr>
                <w:b/>
                <w:i/>
                <w:iCs/>
              </w:rPr>
            </w:pPr>
            <w:r w:rsidRPr="00EC2114">
              <w:rPr>
                <w:b/>
                <w:i/>
                <w:iCs/>
              </w:rPr>
              <w:t xml:space="preserve">Computing </w:t>
            </w:r>
          </w:p>
          <w:p w14:paraId="5A577979" w14:textId="77777777" w:rsidR="002C0D15" w:rsidRPr="00EC2114" w:rsidRDefault="002C0D15" w:rsidP="002C0D15">
            <w:pPr>
              <w:rPr>
                <w:b/>
                <w:i/>
                <w:iCs/>
              </w:rPr>
            </w:pPr>
            <w:r w:rsidRPr="00EC2114">
              <w:rPr>
                <w:b/>
                <w:i/>
                <w:iCs/>
              </w:rPr>
              <w:t>Kapow Scheme</w:t>
            </w:r>
          </w:p>
          <w:p w14:paraId="584FD82D" w14:textId="6CCD8E8F" w:rsidR="002C0D15" w:rsidRPr="00EC2114" w:rsidRDefault="002C0D15" w:rsidP="002C0D15">
            <w:pPr>
              <w:rPr>
                <w:b/>
                <w:i/>
                <w:iCs/>
              </w:rPr>
            </w:pPr>
          </w:p>
        </w:tc>
        <w:tc>
          <w:tcPr>
            <w:tcW w:w="2428" w:type="dxa"/>
          </w:tcPr>
          <w:p w14:paraId="0A2528C4" w14:textId="34F0D57F" w:rsidR="002C0D15" w:rsidRPr="00EC2114" w:rsidRDefault="00F13803" w:rsidP="002C0D15">
            <w:pPr>
              <w:rPr>
                <w:i/>
                <w:iCs/>
              </w:rPr>
            </w:pPr>
            <w:r w:rsidRPr="00EC2114">
              <w:rPr>
                <w:i/>
                <w:iCs/>
              </w:rPr>
              <w:t>Computing systems and networks: Collaborative learning</w:t>
            </w:r>
          </w:p>
        </w:tc>
        <w:tc>
          <w:tcPr>
            <w:tcW w:w="1992" w:type="dxa"/>
          </w:tcPr>
          <w:p w14:paraId="4E99A8B1" w14:textId="6C049EB2" w:rsidR="002C0D15" w:rsidRPr="00EC2114" w:rsidRDefault="00F13803" w:rsidP="002C0D15">
            <w:pPr>
              <w:rPr>
                <w:i/>
                <w:iCs/>
              </w:rPr>
            </w:pPr>
            <w:r w:rsidRPr="00EC2114">
              <w:rPr>
                <w:i/>
                <w:iCs/>
              </w:rPr>
              <w:t>Programming 1: Further coding with scratch</w:t>
            </w:r>
          </w:p>
        </w:tc>
        <w:tc>
          <w:tcPr>
            <w:tcW w:w="1992" w:type="dxa"/>
          </w:tcPr>
          <w:p w14:paraId="77E95EB2" w14:textId="7C9AC266" w:rsidR="002C0D15" w:rsidRPr="00EC2114" w:rsidRDefault="00F13803" w:rsidP="002C0D15">
            <w:pPr>
              <w:rPr>
                <w:i/>
                <w:iCs/>
              </w:rPr>
            </w:pPr>
            <w:r w:rsidRPr="00EC2114">
              <w:rPr>
                <w:i/>
                <w:iCs/>
              </w:rPr>
              <w:t>Creating media: Website design</w:t>
            </w:r>
          </w:p>
        </w:tc>
        <w:tc>
          <w:tcPr>
            <w:tcW w:w="1996" w:type="dxa"/>
          </w:tcPr>
          <w:p w14:paraId="4EE2CF0B" w14:textId="7249CBE2" w:rsidR="002C0D15" w:rsidRPr="00EC2114" w:rsidRDefault="00F13803" w:rsidP="002C0D15">
            <w:pPr>
              <w:rPr>
                <w:i/>
                <w:iCs/>
              </w:rPr>
            </w:pPr>
            <w:r w:rsidRPr="00EC2114">
              <w:rPr>
                <w:i/>
                <w:iCs/>
              </w:rPr>
              <w:t>Skills showcase: HTML</w:t>
            </w:r>
          </w:p>
        </w:tc>
        <w:tc>
          <w:tcPr>
            <w:tcW w:w="1993" w:type="dxa"/>
          </w:tcPr>
          <w:p w14:paraId="6E2DC6EA" w14:textId="63B00201" w:rsidR="002C0D15" w:rsidRPr="00EC2114" w:rsidRDefault="00F13803" w:rsidP="002C0D15">
            <w:pPr>
              <w:rPr>
                <w:i/>
                <w:iCs/>
              </w:rPr>
            </w:pPr>
            <w:r w:rsidRPr="00EC2114">
              <w:rPr>
                <w:i/>
                <w:iCs/>
              </w:rPr>
              <w:t>Data Handling: Investigating weather</w:t>
            </w:r>
          </w:p>
        </w:tc>
        <w:tc>
          <w:tcPr>
            <w:tcW w:w="2358" w:type="dxa"/>
          </w:tcPr>
          <w:p w14:paraId="6D34EAC1" w14:textId="0E121333" w:rsidR="002C0D15" w:rsidRPr="00EC2114" w:rsidRDefault="00F13803" w:rsidP="002C0D15">
            <w:pPr>
              <w:rPr>
                <w:i/>
                <w:iCs/>
              </w:rPr>
            </w:pPr>
            <w:r w:rsidRPr="00EC2114">
              <w:rPr>
                <w:i/>
                <w:iCs/>
              </w:rPr>
              <w:t>Online safety</w:t>
            </w:r>
          </w:p>
        </w:tc>
      </w:tr>
      <w:tr w:rsidR="002C0D15" w:rsidRPr="00EC2114" w14:paraId="2D4F1E43" w14:textId="77777777" w:rsidTr="00573DCD">
        <w:tc>
          <w:tcPr>
            <w:tcW w:w="2267" w:type="dxa"/>
          </w:tcPr>
          <w:p w14:paraId="13149FF1" w14:textId="77777777" w:rsidR="002C0D15" w:rsidRPr="00EC2114" w:rsidRDefault="002C0D15" w:rsidP="002C0D15">
            <w:pPr>
              <w:rPr>
                <w:b/>
                <w:i/>
                <w:iCs/>
              </w:rPr>
            </w:pPr>
            <w:r w:rsidRPr="00EC2114">
              <w:rPr>
                <w:b/>
                <w:i/>
                <w:iCs/>
              </w:rPr>
              <w:t>PSHE</w:t>
            </w:r>
          </w:p>
          <w:p w14:paraId="194893F4" w14:textId="77777777" w:rsidR="002C0D15" w:rsidRPr="00EC2114" w:rsidRDefault="002C0D15" w:rsidP="002C0D15">
            <w:pPr>
              <w:rPr>
                <w:b/>
                <w:i/>
                <w:iCs/>
                <w:highlight w:val="yellow"/>
              </w:rPr>
            </w:pPr>
          </w:p>
        </w:tc>
        <w:tc>
          <w:tcPr>
            <w:tcW w:w="2428" w:type="dxa"/>
          </w:tcPr>
          <w:p w14:paraId="1060C259" w14:textId="77777777" w:rsidR="002C0D15" w:rsidRPr="00EC2114" w:rsidRDefault="002C0D15" w:rsidP="002C0D15">
            <w:pPr>
              <w:rPr>
                <w:i/>
                <w:iCs/>
                <w:color w:val="002060"/>
              </w:rPr>
            </w:pPr>
            <w:r w:rsidRPr="00EC2114">
              <w:rPr>
                <w:i/>
                <w:iCs/>
              </w:rPr>
              <w:t>Being me in my world</w:t>
            </w:r>
          </w:p>
        </w:tc>
        <w:tc>
          <w:tcPr>
            <w:tcW w:w="1992" w:type="dxa"/>
          </w:tcPr>
          <w:p w14:paraId="6B0C877A" w14:textId="77777777" w:rsidR="002C0D15" w:rsidRPr="00EC2114" w:rsidRDefault="002C0D15" w:rsidP="002C0D15">
            <w:pPr>
              <w:rPr>
                <w:i/>
                <w:iCs/>
              </w:rPr>
            </w:pPr>
            <w:r w:rsidRPr="00EC2114">
              <w:rPr>
                <w:i/>
                <w:iCs/>
              </w:rPr>
              <w:t>Celebrating differences</w:t>
            </w:r>
          </w:p>
        </w:tc>
        <w:tc>
          <w:tcPr>
            <w:tcW w:w="1992" w:type="dxa"/>
            <w:tcBorders>
              <w:right w:val="single" w:sz="4" w:space="0" w:color="auto"/>
            </w:tcBorders>
          </w:tcPr>
          <w:p w14:paraId="5AB64788" w14:textId="77777777" w:rsidR="002C0D15" w:rsidRPr="00EC2114" w:rsidRDefault="002C0D15" w:rsidP="002C0D15">
            <w:pPr>
              <w:rPr>
                <w:i/>
                <w:iCs/>
              </w:rPr>
            </w:pPr>
            <w:r w:rsidRPr="00EC2114">
              <w:rPr>
                <w:i/>
                <w:iCs/>
              </w:rPr>
              <w:t>Dreams and Goals</w:t>
            </w:r>
          </w:p>
        </w:tc>
        <w:tc>
          <w:tcPr>
            <w:tcW w:w="1996" w:type="dxa"/>
            <w:tcBorders>
              <w:left w:val="single" w:sz="4" w:space="0" w:color="auto"/>
            </w:tcBorders>
          </w:tcPr>
          <w:p w14:paraId="1DE3221F" w14:textId="77777777" w:rsidR="002C0D15" w:rsidRPr="00EC2114" w:rsidRDefault="002C0D15" w:rsidP="002C0D15">
            <w:pPr>
              <w:rPr>
                <w:i/>
                <w:iCs/>
              </w:rPr>
            </w:pPr>
            <w:r w:rsidRPr="00EC2114">
              <w:rPr>
                <w:i/>
                <w:iCs/>
              </w:rPr>
              <w:t>Healthy Me</w:t>
            </w:r>
          </w:p>
        </w:tc>
        <w:tc>
          <w:tcPr>
            <w:tcW w:w="1993" w:type="dxa"/>
            <w:tcBorders>
              <w:right w:val="single" w:sz="4" w:space="0" w:color="auto"/>
            </w:tcBorders>
          </w:tcPr>
          <w:p w14:paraId="2DA0C073" w14:textId="77777777" w:rsidR="002C0D15" w:rsidRPr="00EC2114" w:rsidRDefault="002C0D15" w:rsidP="002C0D15">
            <w:pPr>
              <w:rPr>
                <w:i/>
                <w:iCs/>
              </w:rPr>
            </w:pPr>
            <w:r w:rsidRPr="00EC2114">
              <w:rPr>
                <w:i/>
                <w:iCs/>
              </w:rPr>
              <w:t>Relationships</w:t>
            </w:r>
          </w:p>
        </w:tc>
        <w:tc>
          <w:tcPr>
            <w:tcW w:w="2358" w:type="dxa"/>
            <w:tcBorders>
              <w:left w:val="single" w:sz="4" w:space="0" w:color="auto"/>
            </w:tcBorders>
          </w:tcPr>
          <w:p w14:paraId="0B03D6AB" w14:textId="77777777" w:rsidR="002C0D15" w:rsidRPr="00EC2114" w:rsidRDefault="002C0D15" w:rsidP="002C0D15">
            <w:pPr>
              <w:rPr>
                <w:i/>
                <w:iCs/>
              </w:rPr>
            </w:pPr>
            <w:r w:rsidRPr="00EC2114">
              <w:rPr>
                <w:i/>
                <w:iCs/>
              </w:rPr>
              <w:t>Changing me</w:t>
            </w:r>
          </w:p>
        </w:tc>
      </w:tr>
      <w:tr w:rsidR="002D40BE" w:rsidRPr="00EC2114" w14:paraId="59071648" w14:textId="77777777" w:rsidTr="00B86D49">
        <w:tc>
          <w:tcPr>
            <w:tcW w:w="2267" w:type="dxa"/>
          </w:tcPr>
          <w:p w14:paraId="4F48B666" w14:textId="77777777" w:rsidR="002D40BE" w:rsidRPr="00EC2114" w:rsidRDefault="002D40BE" w:rsidP="002D40BE">
            <w:pPr>
              <w:rPr>
                <w:b/>
                <w:i/>
                <w:iCs/>
              </w:rPr>
            </w:pPr>
            <w:r w:rsidRPr="00EC2114">
              <w:rPr>
                <w:b/>
                <w:i/>
                <w:iCs/>
              </w:rPr>
              <w:t>PE:</w:t>
            </w:r>
          </w:p>
          <w:p w14:paraId="25C468F8" w14:textId="4279E8CC" w:rsidR="002D40BE" w:rsidRPr="00EC2114" w:rsidRDefault="002D40BE" w:rsidP="002D40BE">
            <w:pPr>
              <w:rPr>
                <w:b/>
                <w:i/>
                <w:iCs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C7ED96" w14:textId="77777777" w:rsidR="002D40BE" w:rsidRPr="00EC2114" w:rsidRDefault="002D40BE" w:rsidP="002D40BE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</w:pPr>
            <w:r w:rsidRPr="00EC2114"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  <w:t>Striking &amp; Fielding</w:t>
            </w:r>
          </w:p>
          <w:p w14:paraId="6CCC20E7" w14:textId="54965693" w:rsidR="002D40BE" w:rsidRPr="00EC2114" w:rsidRDefault="00206E9C" w:rsidP="00206E9C">
            <w:pPr>
              <w:jc w:val="center"/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00EC2114">
              <w:rPr>
                <w:rFonts w:ascii="Comic Sans MS" w:hAnsi="Comic Sans MS"/>
                <w:i/>
                <w:iCs/>
                <w:sz w:val="14"/>
                <w:szCs w:val="14"/>
              </w:rPr>
              <w:t>Netball, Tennis and Cricket - Fielding</w:t>
            </w:r>
          </w:p>
          <w:p w14:paraId="085BC61E" w14:textId="77777777" w:rsidR="002D40BE" w:rsidRPr="00EC2114" w:rsidRDefault="002D40BE" w:rsidP="002D40BE">
            <w:pPr>
              <w:rPr>
                <w:rFonts w:ascii="Comic Sans MS" w:hAnsi="Comic Sans MS"/>
                <w:bCs/>
                <w:i/>
                <w:iCs/>
                <w:sz w:val="14"/>
                <w:szCs w:val="14"/>
              </w:rPr>
            </w:pPr>
          </w:p>
          <w:p w14:paraId="4E269482" w14:textId="15DD0A9E" w:rsidR="002D40BE" w:rsidRPr="00EC2114" w:rsidRDefault="002D40BE" w:rsidP="002D40BE">
            <w:pPr>
              <w:jc w:val="center"/>
              <w:rPr>
                <w:b/>
                <w:i/>
                <w:iCs/>
                <w:u w:val="single"/>
              </w:rPr>
            </w:pPr>
            <w:r w:rsidRPr="00EC2114">
              <w:rPr>
                <w:rFonts w:ascii="Comic Sans MS" w:hAnsi="Comic Sans MS"/>
                <w:b/>
                <w:i/>
                <w:iCs/>
                <w:u w:val="single"/>
              </w:rPr>
              <w:t>Swimming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FA400F" w14:textId="77777777" w:rsidR="00206E9C" w:rsidRPr="00EC2114" w:rsidRDefault="00206E9C" w:rsidP="00206E9C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</w:pPr>
            <w:r w:rsidRPr="00EC2114"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  <w:t>Invasion Games</w:t>
            </w:r>
          </w:p>
          <w:p w14:paraId="7D786A38" w14:textId="77777777" w:rsidR="00206E9C" w:rsidRPr="00EC2114" w:rsidRDefault="00206E9C" w:rsidP="00206E9C">
            <w:pPr>
              <w:jc w:val="center"/>
              <w:rPr>
                <w:rFonts w:ascii="Comic Sans MS" w:hAnsi="Comic Sans MS"/>
                <w:bCs/>
                <w:i/>
                <w:iCs/>
                <w:sz w:val="14"/>
                <w:szCs w:val="14"/>
              </w:rPr>
            </w:pPr>
            <w:r w:rsidRPr="00EC2114">
              <w:rPr>
                <w:rFonts w:ascii="Comic Sans MS" w:hAnsi="Comic Sans MS"/>
                <w:bCs/>
                <w:i/>
                <w:iCs/>
                <w:sz w:val="14"/>
                <w:szCs w:val="14"/>
              </w:rPr>
              <w:t xml:space="preserve">Passing &amp; Moving – </w:t>
            </w:r>
          </w:p>
          <w:p w14:paraId="0F8FE055" w14:textId="77777777" w:rsidR="00206E9C" w:rsidRPr="00EC2114" w:rsidRDefault="00206E9C" w:rsidP="00206E9C">
            <w:pPr>
              <w:jc w:val="center"/>
              <w:rPr>
                <w:rFonts w:ascii="Comic Sans MS" w:hAnsi="Comic Sans MS"/>
                <w:bCs/>
                <w:i/>
                <w:iCs/>
                <w:sz w:val="14"/>
                <w:szCs w:val="14"/>
              </w:rPr>
            </w:pPr>
            <w:r w:rsidRPr="00EC2114"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</w:rPr>
              <w:t>Netball and Basketball</w:t>
            </w:r>
            <w:r w:rsidRPr="00EC2114">
              <w:rPr>
                <w:rFonts w:ascii="Comic Sans MS" w:hAnsi="Comic Sans MS"/>
                <w:bCs/>
                <w:i/>
                <w:iCs/>
                <w:sz w:val="14"/>
                <w:szCs w:val="14"/>
              </w:rPr>
              <w:t xml:space="preserve"> </w:t>
            </w:r>
          </w:p>
          <w:p w14:paraId="0F0B23CB" w14:textId="48A597DF" w:rsidR="002D40BE" w:rsidRPr="00EC2114" w:rsidRDefault="00206E9C" w:rsidP="00206E9C">
            <w:pPr>
              <w:rPr>
                <w:i/>
                <w:iCs/>
              </w:rPr>
            </w:pPr>
            <w:r w:rsidRPr="00EC2114">
              <w:rPr>
                <w:rFonts w:ascii="Comic Sans MS" w:hAnsi="Comic Sans MS"/>
                <w:bCs/>
                <w:i/>
                <w:iCs/>
                <w:sz w:val="14"/>
                <w:szCs w:val="14"/>
              </w:rPr>
              <w:t>Use 6 week plan over 12 weeks  - using main Activity and Linked games – highlight as you teach</w:t>
            </w:r>
            <w:r w:rsidRPr="00EC2114">
              <w:rPr>
                <w:i/>
                <w:iCs/>
              </w:rPr>
              <w:t xml:space="preserve">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74A902" w14:textId="40112269" w:rsidR="002D40BE" w:rsidRPr="00EC2114" w:rsidRDefault="002D40BE" w:rsidP="00206E9C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</w:rPr>
            </w:pPr>
            <w:r w:rsidRPr="00EC2114"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  <w:t>Invasion Games</w:t>
            </w:r>
            <w:r w:rsidRPr="00EC2114"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</w:rPr>
              <w:br/>
            </w:r>
            <w:r w:rsidR="00206E9C" w:rsidRPr="00EC2114"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</w:rPr>
              <w:t xml:space="preserve">Hockey and Football </w:t>
            </w:r>
          </w:p>
          <w:p w14:paraId="0268FD6F" w14:textId="30D15B6F" w:rsidR="00206E9C" w:rsidRPr="00EC2114" w:rsidRDefault="00206E9C" w:rsidP="00206E9C">
            <w:pPr>
              <w:jc w:val="center"/>
              <w:rPr>
                <w:rFonts w:ascii="Comic Sans MS" w:hAnsi="Comic Sans MS"/>
                <w:bCs/>
                <w:i/>
                <w:iCs/>
                <w:sz w:val="14"/>
                <w:szCs w:val="14"/>
              </w:rPr>
            </w:pPr>
            <w:r w:rsidRPr="00EC2114">
              <w:rPr>
                <w:rFonts w:ascii="Comic Sans MS" w:hAnsi="Comic Sans MS"/>
                <w:bCs/>
                <w:i/>
                <w:iCs/>
                <w:sz w:val="14"/>
                <w:szCs w:val="14"/>
              </w:rPr>
              <w:t>Dribbling, Movement and teamwork</w:t>
            </w:r>
          </w:p>
          <w:p w14:paraId="42E214DE" w14:textId="77777777" w:rsidR="002D40BE" w:rsidRPr="00EC2114" w:rsidRDefault="002D40BE" w:rsidP="002D40BE">
            <w:pPr>
              <w:rPr>
                <w:rFonts w:ascii="Comic Sans MS" w:hAnsi="Comic Sans MS"/>
                <w:bCs/>
                <w:i/>
                <w:iCs/>
                <w:sz w:val="14"/>
                <w:szCs w:val="14"/>
                <w:u w:val="single"/>
              </w:rPr>
            </w:pPr>
          </w:p>
          <w:p w14:paraId="5C4E1945" w14:textId="70408EC5" w:rsidR="002D40BE" w:rsidRPr="00EC2114" w:rsidRDefault="002D40BE" w:rsidP="002D40BE">
            <w:pPr>
              <w:jc w:val="center"/>
              <w:rPr>
                <w:b/>
                <w:i/>
                <w:iCs/>
              </w:rPr>
            </w:pPr>
            <w:r w:rsidRPr="00EC2114">
              <w:rPr>
                <w:rFonts w:ascii="Comic Sans MS" w:hAnsi="Comic Sans MS"/>
                <w:b/>
                <w:i/>
                <w:iCs/>
                <w:sz w:val="14"/>
                <w:szCs w:val="14"/>
                <w:u w:val="single"/>
              </w:rPr>
              <w:t>Gymnastics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5A825D" w14:textId="77777777" w:rsidR="002D40BE" w:rsidRPr="00EC2114" w:rsidRDefault="002D40BE" w:rsidP="002D40BE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</w:pPr>
            <w:r w:rsidRPr="00EC2114"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  <w:t>Invasion Games</w:t>
            </w:r>
          </w:p>
          <w:p w14:paraId="037EED52" w14:textId="2A2CCADA" w:rsidR="002D40BE" w:rsidRPr="00EC2114" w:rsidRDefault="00206E9C" w:rsidP="002D40BE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</w:pPr>
            <w:r w:rsidRPr="00EC2114">
              <w:rPr>
                <w:rFonts w:ascii="Comic Sans MS" w:hAnsi="Comic Sans MS"/>
                <w:bCs/>
                <w:i/>
                <w:iCs/>
                <w:sz w:val="14"/>
                <w:szCs w:val="14"/>
              </w:rPr>
              <w:t>Rugby League</w:t>
            </w:r>
          </w:p>
          <w:p w14:paraId="6D8E1511" w14:textId="77777777" w:rsidR="002D40BE" w:rsidRPr="00EC2114" w:rsidRDefault="002D40BE" w:rsidP="002D40BE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</w:pPr>
          </w:p>
          <w:p w14:paraId="6C25CCDA" w14:textId="77777777" w:rsidR="00ED5E43" w:rsidRPr="00EC2114" w:rsidRDefault="00ED5E43" w:rsidP="002D40BE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</w:pPr>
          </w:p>
          <w:p w14:paraId="3BB40B62" w14:textId="051E0801" w:rsidR="002D40BE" w:rsidRPr="00EC2114" w:rsidRDefault="002D40BE" w:rsidP="002D40BE">
            <w:pPr>
              <w:jc w:val="center"/>
              <w:rPr>
                <w:i/>
                <w:iCs/>
              </w:rPr>
            </w:pPr>
            <w:r w:rsidRPr="00EC2114"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  <w:t>Dance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959E49" w14:textId="77777777" w:rsidR="002D40BE" w:rsidRPr="00EC2114" w:rsidRDefault="002D40BE" w:rsidP="002D40BE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</w:pPr>
            <w:r w:rsidRPr="00EC2114"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  <w:t>Net Games</w:t>
            </w:r>
          </w:p>
          <w:p w14:paraId="3AE63FCB" w14:textId="73672B7F" w:rsidR="002D40BE" w:rsidRPr="00EC2114" w:rsidRDefault="00206E9C" w:rsidP="002D40BE">
            <w:pPr>
              <w:jc w:val="center"/>
              <w:rPr>
                <w:rFonts w:ascii="Comic Sans MS" w:hAnsi="Comic Sans MS"/>
                <w:bCs/>
                <w:i/>
                <w:iCs/>
                <w:sz w:val="14"/>
                <w:szCs w:val="14"/>
              </w:rPr>
            </w:pPr>
            <w:r w:rsidRPr="00EC2114">
              <w:rPr>
                <w:rFonts w:ascii="Comic Sans MS" w:hAnsi="Comic Sans MS"/>
                <w:bCs/>
                <w:i/>
                <w:iCs/>
                <w:sz w:val="14"/>
                <w:szCs w:val="14"/>
              </w:rPr>
              <w:t>Tennis/Volley</w:t>
            </w:r>
          </w:p>
          <w:p w14:paraId="2E2A3074" w14:textId="77777777" w:rsidR="002D40BE" w:rsidRPr="00EC2114" w:rsidRDefault="002D40BE" w:rsidP="002D40BE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</w:pPr>
            <w:r w:rsidRPr="00EC2114">
              <w:rPr>
                <w:rFonts w:ascii="Comic Sans MS" w:hAnsi="Comic Sans MS"/>
                <w:bCs/>
                <w:i/>
                <w:iCs/>
                <w:sz w:val="14"/>
                <w:szCs w:val="14"/>
              </w:rPr>
              <w:t>Use 6 session plan over 10 sessions  - using main Activity and Linked games – highlight as you teach</w:t>
            </w:r>
          </w:p>
          <w:p w14:paraId="3F52BD96" w14:textId="3417D30B" w:rsidR="002D40BE" w:rsidRPr="00EC2114" w:rsidRDefault="002D40BE" w:rsidP="002D40BE">
            <w:pPr>
              <w:rPr>
                <w:i/>
                <w:iCs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91A696" w14:textId="1B3ED7D1" w:rsidR="002D40BE" w:rsidRPr="00EC2114" w:rsidRDefault="002D40BE" w:rsidP="002D40BE">
            <w:pPr>
              <w:jc w:val="center"/>
              <w:rPr>
                <w:rFonts w:ascii="Comic Sans MS" w:hAnsi="Comic Sans MS"/>
                <w:bCs/>
                <w:i/>
                <w:iCs/>
                <w:sz w:val="14"/>
                <w:szCs w:val="14"/>
              </w:rPr>
            </w:pPr>
            <w:r w:rsidRPr="00EC2114"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  <w:t>Outdoor Adventure</w:t>
            </w:r>
            <w:r w:rsidRPr="00EC2114"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  <w:br/>
            </w:r>
            <w:r w:rsidR="00206E9C" w:rsidRPr="00EC2114">
              <w:rPr>
                <w:rFonts w:ascii="Comic Sans MS" w:hAnsi="Comic Sans MS"/>
                <w:bCs/>
                <w:i/>
                <w:iCs/>
                <w:sz w:val="14"/>
                <w:szCs w:val="14"/>
              </w:rPr>
              <w:t>Decisions</w:t>
            </w:r>
          </w:p>
          <w:p w14:paraId="230634C4" w14:textId="77777777" w:rsidR="002D40BE" w:rsidRPr="00EC2114" w:rsidRDefault="002D40BE" w:rsidP="002D40BE">
            <w:pPr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</w:pPr>
            <w:r w:rsidRPr="00EC2114"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  <w:t xml:space="preserve"> </w:t>
            </w:r>
          </w:p>
          <w:p w14:paraId="7376353E" w14:textId="77777777" w:rsidR="002D40BE" w:rsidRPr="00EC2114" w:rsidRDefault="00206E9C" w:rsidP="002D40BE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</w:pPr>
            <w:r w:rsidRPr="00EC2114">
              <w:rPr>
                <w:rFonts w:ascii="Comic Sans MS" w:hAnsi="Comic Sans MS"/>
                <w:b/>
                <w:bCs/>
                <w:i/>
                <w:iCs/>
                <w:sz w:val="14"/>
                <w:szCs w:val="14"/>
                <w:u w:val="single"/>
              </w:rPr>
              <w:t>Athletics</w:t>
            </w:r>
          </w:p>
          <w:p w14:paraId="401DF9DB" w14:textId="17D4FC09" w:rsidR="00206E9C" w:rsidRPr="00EC2114" w:rsidRDefault="00206E9C" w:rsidP="002D40BE">
            <w:pPr>
              <w:jc w:val="center"/>
              <w:rPr>
                <w:i/>
                <w:iCs/>
                <w:sz w:val="16"/>
                <w:szCs w:val="16"/>
              </w:rPr>
            </w:pPr>
            <w:r w:rsidRPr="00EC2114">
              <w:rPr>
                <w:i/>
                <w:iCs/>
                <w:sz w:val="16"/>
                <w:szCs w:val="16"/>
              </w:rPr>
              <w:t>Record breaking</w:t>
            </w:r>
          </w:p>
        </w:tc>
      </w:tr>
    </w:tbl>
    <w:p w14:paraId="45A3B3A6" w14:textId="77777777" w:rsidR="00C03F89" w:rsidRPr="00EC2114" w:rsidRDefault="002B2F87" w:rsidP="002B2F87">
      <w:pPr>
        <w:rPr>
          <w:i/>
          <w:iCs/>
        </w:rPr>
      </w:pPr>
      <w:r w:rsidRPr="00EC2114">
        <w:rPr>
          <w:i/>
          <w:iCs/>
        </w:rPr>
        <w:t xml:space="preserve"> </w:t>
      </w:r>
    </w:p>
    <w:p w14:paraId="6F944D46" w14:textId="3400F6D4" w:rsidR="002B2F87" w:rsidRDefault="002B2F87" w:rsidP="002B2F87"/>
    <w:sectPr w:rsidR="002B2F87" w:rsidSect="00440F2B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9B5E4" w14:textId="77777777" w:rsidR="001A6776" w:rsidRDefault="001A6776" w:rsidP="005E5722">
      <w:pPr>
        <w:spacing w:after="0" w:line="240" w:lineRule="auto"/>
      </w:pPr>
      <w:r>
        <w:separator/>
      </w:r>
    </w:p>
  </w:endnote>
  <w:endnote w:type="continuationSeparator" w:id="0">
    <w:p w14:paraId="2A58C289" w14:textId="77777777" w:rsidR="001A6776" w:rsidRDefault="001A6776" w:rsidP="005E5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D6A12" w14:textId="77777777" w:rsidR="001A6776" w:rsidRDefault="001A6776" w:rsidP="005E5722">
      <w:pPr>
        <w:spacing w:after="0" w:line="240" w:lineRule="auto"/>
      </w:pPr>
      <w:r>
        <w:separator/>
      </w:r>
    </w:p>
  </w:footnote>
  <w:footnote w:type="continuationSeparator" w:id="0">
    <w:p w14:paraId="43A5D467" w14:textId="77777777" w:rsidR="001A6776" w:rsidRDefault="001A6776" w:rsidP="005E57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5D67D" w14:textId="6441645A" w:rsidR="005E5722" w:rsidRDefault="005E5722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BB3B58D" wp14:editId="3C2F41B4">
          <wp:simplePos x="0" y="0"/>
          <wp:positionH relativeFrom="column">
            <wp:posOffset>2933700</wp:posOffset>
          </wp:positionH>
          <wp:positionV relativeFrom="paragraph">
            <wp:posOffset>-243840</wp:posOffset>
          </wp:positionV>
          <wp:extent cx="3065328" cy="1100455"/>
          <wp:effectExtent l="0" t="0" r="0" b="0"/>
          <wp:wrapSquare wrapText="bothSides"/>
          <wp:docPr id="1" name="Picture 1" descr="Homepage | Peopleton Brook Farm Alternative Learning Provi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page | Peopleton Brook Farm Alternative Learning Provi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5328" cy="1100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53B29"/>
    <w:multiLevelType w:val="hybridMultilevel"/>
    <w:tmpl w:val="92FE8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86C84"/>
    <w:multiLevelType w:val="hybridMultilevel"/>
    <w:tmpl w:val="B036B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8A49CB"/>
    <w:multiLevelType w:val="hybridMultilevel"/>
    <w:tmpl w:val="4E907B68"/>
    <w:lvl w:ilvl="0" w:tplc="8A2ADF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684140">
    <w:abstractNumId w:val="2"/>
  </w:num>
  <w:num w:numId="2" w16cid:durableId="1578637429">
    <w:abstractNumId w:val="1"/>
  </w:num>
  <w:num w:numId="3" w16cid:durableId="749429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F2B"/>
    <w:rsid w:val="0003493B"/>
    <w:rsid w:val="00073923"/>
    <w:rsid w:val="00095798"/>
    <w:rsid w:val="000C49DE"/>
    <w:rsid w:val="000F2B43"/>
    <w:rsid w:val="0012182E"/>
    <w:rsid w:val="001229AF"/>
    <w:rsid w:val="00145FC7"/>
    <w:rsid w:val="001745FF"/>
    <w:rsid w:val="00174CFC"/>
    <w:rsid w:val="00176366"/>
    <w:rsid w:val="001A6776"/>
    <w:rsid w:val="001D1764"/>
    <w:rsid w:val="001E1A68"/>
    <w:rsid w:val="001E3E32"/>
    <w:rsid w:val="00200CB5"/>
    <w:rsid w:val="00206E9C"/>
    <w:rsid w:val="00251B20"/>
    <w:rsid w:val="00262588"/>
    <w:rsid w:val="0026553B"/>
    <w:rsid w:val="00276874"/>
    <w:rsid w:val="00295046"/>
    <w:rsid w:val="002B2F87"/>
    <w:rsid w:val="002C0D15"/>
    <w:rsid w:val="002C33E7"/>
    <w:rsid w:val="002D40BE"/>
    <w:rsid w:val="00307A41"/>
    <w:rsid w:val="00333F66"/>
    <w:rsid w:val="00340E55"/>
    <w:rsid w:val="0037169B"/>
    <w:rsid w:val="003803B2"/>
    <w:rsid w:val="00381365"/>
    <w:rsid w:val="00385089"/>
    <w:rsid w:val="0039332E"/>
    <w:rsid w:val="00421242"/>
    <w:rsid w:val="0043741B"/>
    <w:rsid w:val="00440F2B"/>
    <w:rsid w:val="00480DA2"/>
    <w:rsid w:val="0049737B"/>
    <w:rsid w:val="004D491A"/>
    <w:rsid w:val="004E19C7"/>
    <w:rsid w:val="004E3A5E"/>
    <w:rsid w:val="004F02B2"/>
    <w:rsid w:val="004F1B5D"/>
    <w:rsid w:val="00556CA0"/>
    <w:rsid w:val="00560DFA"/>
    <w:rsid w:val="00562406"/>
    <w:rsid w:val="00573DCD"/>
    <w:rsid w:val="005B010A"/>
    <w:rsid w:val="005C6BEF"/>
    <w:rsid w:val="005E5722"/>
    <w:rsid w:val="005F4EB9"/>
    <w:rsid w:val="0064770F"/>
    <w:rsid w:val="006537F8"/>
    <w:rsid w:val="0069255D"/>
    <w:rsid w:val="006975F7"/>
    <w:rsid w:val="006D2C74"/>
    <w:rsid w:val="006D36E4"/>
    <w:rsid w:val="006D40D4"/>
    <w:rsid w:val="006E59DC"/>
    <w:rsid w:val="006E6158"/>
    <w:rsid w:val="00704073"/>
    <w:rsid w:val="0070637E"/>
    <w:rsid w:val="00762E06"/>
    <w:rsid w:val="00786055"/>
    <w:rsid w:val="007A4A32"/>
    <w:rsid w:val="007E1E64"/>
    <w:rsid w:val="007E5FC1"/>
    <w:rsid w:val="00812392"/>
    <w:rsid w:val="008205D0"/>
    <w:rsid w:val="00842DC1"/>
    <w:rsid w:val="00852710"/>
    <w:rsid w:val="00872BF2"/>
    <w:rsid w:val="008F258C"/>
    <w:rsid w:val="0091762F"/>
    <w:rsid w:val="00996164"/>
    <w:rsid w:val="009A405A"/>
    <w:rsid w:val="009E4BE8"/>
    <w:rsid w:val="00A4341A"/>
    <w:rsid w:val="00A51E11"/>
    <w:rsid w:val="00A62C47"/>
    <w:rsid w:val="00A7022A"/>
    <w:rsid w:val="00A7093E"/>
    <w:rsid w:val="00A73D5F"/>
    <w:rsid w:val="00A74946"/>
    <w:rsid w:val="00A821BE"/>
    <w:rsid w:val="00AA636F"/>
    <w:rsid w:val="00AC40A5"/>
    <w:rsid w:val="00AC5807"/>
    <w:rsid w:val="00AC7BF4"/>
    <w:rsid w:val="00AD456C"/>
    <w:rsid w:val="00AF059B"/>
    <w:rsid w:val="00AF1ED3"/>
    <w:rsid w:val="00B35DEE"/>
    <w:rsid w:val="00B57B89"/>
    <w:rsid w:val="00B60D0C"/>
    <w:rsid w:val="00B71B61"/>
    <w:rsid w:val="00B86D49"/>
    <w:rsid w:val="00B877E3"/>
    <w:rsid w:val="00BB6B50"/>
    <w:rsid w:val="00C03F89"/>
    <w:rsid w:val="00C513FF"/>
    <w:rsid w:val="00C574D6"/>
    <w:rsid w:val="00C91678"/>
    <w:rsid w:val="00D05653"/>
    <w:rsid w:val="00D147BE"/>
    <w:rsid w:val="00D42E2F"/>
    <w:rsid w:val="00D53B97"/>
    <w:rsid w:val="00DB4359"/>
    <w:rsid w:val="00DB466B"/>
    <w:rsid w:val="00DC0C2F"/>
    <w:rsid w:val="00DC4D4E"/>
    <w:rsid w:val="00E36D07"/>
    <w:rsid w:val="00E44B90"/>
    <w:rsid w:val="00E86BE0"/>
    <w:rsid w:val="00E87A08"/>
    <w:rsid w:val="00E964A3"/>
    <w:rsid w:val="00EA2847"/>
    <w:rsid w:val="00EA4B82"/>
    <w:rsid w:val="00EC2114"/>
    <w:rsid w:val="00EC5C60"/>
    <w:rsid w:val="00ED036F"/>
    <w:rsid w:val="00ED165B"/>
    <w:rsid w:val="00ED5E43"/>
    <w:rsid w:val="00EE74FB"/>
    <w:rsid w:val="00EF2E68"/>
    <w:rsid w:val="00F13803"/>
    <w:rsid w:val="00F25E34"/>
    <w:rsid w:val="00F4741E"/>
    <w:rsid w:val="00F817B0"/>
    <w:rsid w:val="00F92E75"/>
    <w:rsid w:val="00F94BE3"/>
    <w:rsid w:val="00FA6641"/>
    <w:rsid w:val="00FE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B53D3"/>
  <w15:chartTrackingRefBased/>
  <w15:docId w15:val="{9C9C5DD3-3804-45A2-9B5A-9F9347C1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46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5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722"/>
  </w:style>
  <w:style w:type="paragraph" w:styleId="Footer">
    <w:name w:val="footer"/>
    <w:basedOn w:val="Normal"/>
    <w:link w:val="FooterChar"/>
    <w:uiPriority w:val="99"/>
    <w:unhideWhenUsed/>
    <w:rsid w:val="005E5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5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Cripps</dc:creator>
  <cp:keywords/>
  <dc:description/>
  <cp:lastModifiedBy>Sarah Silbereis</cp:lastModifiedBy>
  <cp:revision>3</cp:revision>
  <dcterms:created xsi:type="dcterms:W3CDTF">2026-08-27T20:56:00Z</dcterms:created>
  <dcterms:modified xsi:type="dcterms:W3CDTF">2026-08-27T20:56:00Z</dcterms:modified>
</cp:coreProperties>
</file>